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EC6E" w14:textId="4392842A" w:rsidR="00920732" w:rsidRPr="009E3F41" w:rsidRDefault="0092073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Virtual</w:t>
      </w:r>
      <w:r w:rsidR="009E3F41">
        <w:rPr>
          <w:rFonts w:ascii="Helvetica" w:hAnsi="Helvetica"/>
          <w:b/>
          <w:color w:val="222A35" w:themeColor="text2" w:themeShade="80"/>
          <w:sz w:val="32"/>
          <w:szCs w:val="32"/>
        </w:rPr>
        <w:t xml:space="preserve"> </w:t>
      </w:r>
      <w:r w:rsidR="001C1125"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(distant training program)</w:t>
      </w: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 xml:space="preserve"> Training Program:</w:t>
      </w:r>
    </w:p>
    <w:p w14:paraId="5B6816BE" w14:textId="77777777" w:rsidR="001C1125" w:rsidRPr="009E3F41" w:rsidRDefault="001C1125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Prior to live training, complete virtual and do the following:</w:t>
      </w:r>
    </w:p>
    <w:p w14:paraId="433D6E9C" w14:textId="77777777" w:rsidR="001C1125" w:rsidRPr="009E3F41" w:rsidRDefault="001C1125" w:rsidP="001C1125">
      <w:pPr>
        <w:tabs>
          <w:tab w:val="right" w:pos="2520"/>
          <w:tab w:val="left" w:pos="2880"/>
        </w:tabs>
        <w:spacing w:after="20"/>
        <w:ind w:left="180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Speak with licensing department</w:t>
      </w:r>
    </w:p>
    <w:p w14:paraId="26C92C9E" w14:textId="77777777" w:rsidR="001C1125" w:rsidRPr="009E3F41" w:rsidRDefault="001C1125" w:rsidP="001C1125">
      <w:pPr>
        <w:tabs>
          <w:tab w:val="right" w:pos="2520"/>
          <w:tab w:val="left" w:pos="2880"/>
        </w:tabs>
        <w:spacing w:after="20"/>
        <w:ind w:left="180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Create top 100 list</w:t>
      </w:r>
    </w:p>
    <w:p w14:paraId="0EC169FD" w14:textId="77777777" w:rsidR="001C1125" w:rsidRPr="009E3F41" w:rsidRDefault="001C1125" w:rsidP="001C1125">
      <w:pPr>
        <w:tabs>
          <w:tab w:val="right" w:pos="2520"/>
          <w:tab w:val="left" w:pos="2880"/>
        </w:tabs>
        <w:spacing w:after="20"/>
        <w:ind w:left="180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Complete Competitive Analysis</w:t>
      </w:r>
    </w:p>
    <w:p w14:paraId="2D0BD86B" w14:textId="77777777" w:rsidR="00920732" w:rsidRPr="009E3F41" w:rsidRDefault="0092073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</w:p>
    <w:p w14:paraId="3A7A3B9E" w14:textId="77777777" w:rsidR="00920732" w:rsidRPr="009E3F41" w:rsidRDefault="0092073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C45911" w:themeColor="accent2" w:themeShade="BF"/>
          <w:sz w:val="32"/>
          <w:szCs w:val="32"/>
        </w:rPr>
      </w:pPr>
      <w:r w:rsidRPr="009E3F41">
        <w:rPr>
          <w:rFonts w:ascii="Helvetica" w:hAnsi="Helvetica"/>
          <w:b/>
          <w:color w:val="C45911" w:themeColor="accent2" w:themeShade="BF"/>
          <w:sz w:val="32"/>
          <w:szCs w:val="32"/>
        </w:rPr>
        <w:t>Session 1 (FE)</w:t>
      </w:r>
    </w:p>
    <w:p w14:paraId="7E4DDF75" w14:textId="77777777" w:rsidR="00920732" w:rsidRPr="009E3F41" w:rsidRDefault="0092073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Understanding the Non-Medical Home Care Industry</w:t>
      </w:r>
    </w:p>
    <w:p w14:paraId="0C827B27" w14:textId="77777777" w:rsidR="00920732" w:rsidRPr="009E3F41" w:rsidRDefault="0092073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Answer Questions at end of Video Presentation</w:t>
      </w:r>
    </w:p>
    <w:p w14:paraId="04BB2D29" w14:textId="77777777" w:rsidR="00920732" w:rsidRPr="009E3F41" w:rsidRDefault="0092073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One-On-On</w:t>
      </w:r>
      <w:r w:rsidR="00726F22"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e conference call with</w:t>
      </w:r>
      <w:r w:rsidR="00E77D80"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 xml:space="preserve"> the</w:t>
      </w:r>
      <w:r w:rsidR="00726F22"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 xml:space="preserve"> Dream Team</w:t>
      </w: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-To be scheduled</w:t>
      </w:r>
    </w:p>
    <w:p w14:paraId="1BC034E5" w14:textId="77777777" w:rsidR="00920732" w:rsidRPr="009E3F41" w:rsidRDefault="0092073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</w:p>
    <w:p w14:paraId="37B9F51B" w14:textId="77777777" w:rsidR="00920732" w:rsidRPr="009E3F41" w:rsidRDefault="0092073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C45911" w:themeColor="accent2" w:themeShade="BF"/>
          <w:sz w:val="32"/>
          <w:szCs w:val="32"/>
        </w:rPr>
      </w:pPr>
      <w:r w:rsidRPr="009E3F41">
        <w:rPr>
          <w:rFonts w:ascii="Helvetica" w:hAnsi="Helvetica"/>
          <w:b/>
          <w:color w:val="C45911" w:themeColor="accent2" w:themeShade="BF"/>
          <w:sz w:val="32"/>
          <w:szCs w:val="32"/>
        </w:rPr>
        <w:t xml:space="preserve">Session 2 (DG) </w:t>
      </w:r>
    </w:p>
    <w:p w14:paraId="73FCE452" w14:textId="77777777" w:rsidR="00920732" w:rsidRPr="009E3F41" w:rsidRDefault="0092073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Competitive Analysis</w:t>
      </w:r>
    </w:p>
    <w:p w14:paraId="47D023FC" w14:textId="77777777" w:rsidR="00920732" w:rsidRPr="009E3F41" w:rsidRDefault="0092073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Answer Questions at end of Video Presentation</w:t>
      </w:r>
    </w:p>
    <w:p w14:paraId="170160AD" w14:textId="77777777" w:rsidR="00920732" w:rsidRPr="009E3F41" w:rsidRDefault="0092073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lastRenderedPageBreak/>
        <w:t>One-On-One Con</w:t>
      </w:r>
      <w:r w:rsidR="00726F22"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ference call with</w:t>
      </w:r>
      <w:r w:rsidR="00E77D80"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 xml:space="preserve"> the</w:t>
      </w:r>
      <w:r w:rsidR="00726F22"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 xml:space="preserve"> Dream Team</w:t>
      </w: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-To be scheduled</w:t>
      </w:r>
    </w:p>
    <w:p w14:paraId="2AE6966E" w14:textId="77777777" w:rsidR="00920732" w:rsidRPr="009E3F41" w:rsidRDefault="0092073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</w:p>
    <w:p w14:paraId="6B25BBAC" w14:textId="77777777" w:rsidR="00920732" w:rsidRPr="009E3F41" w:rsidRDefault="0092073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C45911" w:themeColor="accent2" w:themeShade="BF"/>
          <w:sz w:val="32"/>
          <w:szCs w:val="32"/>
        </w:rPr>
      </w:pPr>
      <w:r w:rsidRPr="009E3F41">
        <w:rPr>
          <w:rFonts w:ascii="Helvetica" w:hAnsi="Helvetica"/>
          <w:b/>
          <w:color w:val="C45911" w:themeColor="accent2" w:themeShade="BF"/>
          <w:sz w:val="32"/>
          <w:szCs w:val="32"/>
        </w:rPr>
        <w:t>Session 3 (BA)</w:t>
      </w:r>
    </w:p>
    <w:p w14:paraId="219D9ACA" w14:textId="77777777" w:rsidR="00920732" w:rsidRPr="009E3F41" w:rsidRDefault="0092073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Turn all incoming calls into new business</w:t>
      </w:r>
      <w:r w:rsidR="00726F22"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 xml:space="preserve"> (Part 1)</w:t>
      </w:r>
    </w:p>
    <w:p w14:paraId="3648010A" w14:textId="77777777" w:rsidR="00726F22" w:rsidRPr="009E3F41" w:rsidRDefault="00726F2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Answer Questions at end of Video Presentation</w:t>
      </w:r>
    </w:p>
    <w:p w14:paraId="035CA551" w14:textId="77777777" w:rsidR="00726F22" w:rsidRPr="009E3F41" w:rsidRDefault="00726F2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One-On-One Conference call with</w:t>
      </w:r>
      <w:r w:rsidR="00E77D80"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 xml:space="preserve"> the</w:t>
      </w: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 xml:space="preserve"> Dream Team-To Be Scheduled</w:t>
      </w:r>
    </w:p>
    <w:p w14:paraId="143ECF3F" w14:textId="77777777" w:rsidR="00726F22" w:rsidRPr="009E3F41" w:rsidRDefault="00726F2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</w:p>
    <w:p w14:paraId="48A16DEA" w14:textId="77777777" w:rsidR="00726F22" w:rsidRPr="009E3F41" w:rsidRDefault="00726F2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</w:p>
    <w:p w14:paraId="74029587" w14:textId="77777777" w:rsidR="00726F22" w:rsidRPr="009E3F41" w:rsidRDefault="00726F2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C45911" w:themeColor="accent2" w:themeShade="BF"/>
          <w:sz w:val="32"/>
          <w:szCs w:val="32"/>
        </w:rPr>
      </w:pPr>
      <w:r w:rsidRPr="009E3F41">
        <w:rPr>
          <w:rFonts w:ascii="Helvetica" w:hAnsi="Helvetica"/>
          <w:b/>
          <w:color w:val="C45911" w:themeColor="accent2" w:themeShade="BF"/>
          <w:sz w:val="32"/>
          <w:szCs w:val="32"/>
        </w:rPr>
        <w:t>Session 4 (BA)</w:t>
      </w:r>
    </w:p>
    <w:p w14:paraId="222F4EFC" w14:textId="77777777" w:rsidR="00726F22" w:rsidRPr="009E3F41" w:rsidRDefault="00726F2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 xml:space="preserve">Turn all incoming call into new business (Part 2) </w:t>
      </w:r>
    </w:p>
    <w:p w14:paraId="0BF5E59A" w14:textId="77777777" w:rsidR="00726F22" w:rsidRPr="009E3F41" w:rsidRDefault="00726F2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Answer Questions at end of Video Presentation</w:t>
      </w:r>
    </w:p>
    <w:p w14:paraId="7376066E" w14:textId="77777777" w:rsidR="00726F22" w:rsidRPr="009E3F41" w:rsidRDefault="00726F2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One-On-One conference call with</w:t>
      </w:r>
      <w:r w:rsidR="00E77D80"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 xml:space="preserve"> the</w:t>
      </w: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 xml:space="preserve"> Dream Team-To Be Scheduled</w:t>
      </w:r>
    </w:p>
    <w:p w14:paraId="11E1A0BA" w14:textId="77777777" w:rsidR="00E77D80" w:rsidRPr="009E3F41" w:rsidRDefault="00E77D80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</w:p>
    <w:p w14:paraId="17DFAF4D" w14:textId="77777777" w:rsidR="00E77D80" w:rsidRPr="009E3F41" w:rsidRDefault="00E77D80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C45911" w:themeColor="accent2" w:themeShade="BF"/>
          <w:sz w:val="32"/>
          <w:szCs w:val="32"/>
        </w:rPr>
      </w:pPr>
      <w:r w:rsidRPr="009E3F41">
        <w:rPr>
          <w:rFonts w:ascii="Helvetica" w:hAnsi="Helvetica"/>
          <w:b/>
          <w:color w:val="C45911" w:themeColor="accent2" w:themeShade="BF"/>
          <w:sz w:val="32"/>
          <w:szCs w:val="32"/>
        </w:rPr>
        <w:t>Session 5 (DG)</w:t>
      </w:r>
    </w:p>
    <w:p w14:paraId="7B54EB7F" w14:textId="77777777" w:rsidR="00E77D80" w:rsidRPr="009E3F41" w:rsidRDefault="00E77D80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 xml:space="preserve">Understanding the Payroll Model </w:t>
      </w:r>
    </w:p>
    <w:p w14:paraId="03DB4EC4" w14:textId="77777777" w:rsidR="00E77D80" w:rsidRPr="009E3F41" w:rsidRDefault="00E77D80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Answer Questions at end of Video Presentation</w:t>
      </w:r>
    </w:p>
    <w:p w14:paraId="0F6970C6" w14:textId="77777777" w:rsidR="00E77D80" w:rsidRPr="009E3F41" w:rsidRDefault="00E77D80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One-On-One conference call with the Dream Team-To Be Scheduled</w:t>
      </w:r>
    </w:p>
    <w:p w14:paraId="5B181EEA" w14:textId="77777777" w:rsidR="00E77D80" w:rsidRPr="009E3F41" w:rsidRDefault="00E77D80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</w:p>
    <w:p w14:paraId="4766DFAF" w14:textId="77777777" w:rsidR="00E77D80" w:rsidRPr="009E3F41" w:rsidRDefault="00E77D80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C45911" w:themeColor="accent2" w:themeShade="BF"/>
          <w:sz w:val="32"/>
          <w:szCs w:val="32"/>
        </w:rPr>
      </w:pPr>
      <w:r w:rsidRPr="009E3F41">
        <w:rPr>
          <w:rFonts w:ascii="Helvetica" w:hAnsi="Helvetica"/>
          <w:b/>
          <w:color w:val="C45911" w:themeColor="accent2" w:themeShade="BF"/>
          <w:sz w:val="32"/>
          <w:szCs w:val="32"/>
        </w:rPr>
        <w:t>Session 6 (LM)</w:t>
      </w:r>
    </w:p>
    <w:p w14:paraId="50A00CE6" w14:textId="77777777" w:rsidR="00E77D80" w:rsidRPr="009E3F41" w:rsidRDefault="00E77D80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 xml:space="preserve">Building a top 100 referral list </w:t>
      </w:r>
    </w:p>
    <w:p w14:paraId="271BA29B" w14:textId="77777777" w:rsidR="00E77D80" w:rsidRPr="009E3F41" w:rsidRDefault="00E77D80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Answer Questions at end of Video Presentation</w:t>
      </w:r>
    </w:p>
    <w:p w14:paraId="6A39DFFC" w14:textId="77777777" w:rsidR="00E77D80" w:rsidRPr="009E3F41" w:rsidRDefault="00E77D80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One-On-One conference call with the Dream Team-To Be Scheduled</w:t>
      </w:r>
    </w:p>
    <w:p w14:paraId="4952B1EB" w14:textId="77777777" w:rsidR="00E77D80" w:rsidRPr="009E3F41" w:rsidRDefault="00E77D80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</w:p>
    <w:p w14:paraId="04806961" w14:textId="77777777" w:rsidR="00E77D80" w:rsidRPr="009E3F41" w:rsidRDefault="00E77D80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</w:p>
    <w:p w14:paraId="2720E9A2" w14:textId="77777777" w:rsidR="009E3F41" w:rsidRDefault="009E3F41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</w:p>
    <w:p w14:paraId="5035F0DE" w14:textId="1967331F" w:rsidR="00E77D80" w:rsidRPr="009E3F41" w:rsidRDefault="00E77D80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C45911" w:themeColor="accent2" w:themeShade="BF"/>
          <w:sz w:val="32"/>
          <w:szCs w:val="32"/>
        </w:rPr>
      </w:pPr>
      <w:r w:rsidRPr="009E3F41">
        <w:rPr>
          <w:rFonts w:ascii="Helvetica" w:hAnsi="Helvetica"/>
          <w:b/>
          <w:color w:val="C45911" w:themeColor="accent2" w:themeShade="BF"/>
          <w:sz w:val="32"/>
          <w:szCs w:val="32"/>
        </w:rPr>
        <w:lastRenderedPageBreak/>
        <w:t>Session 7 (DG)</w:t>
      </w:r>
    </w:p>
    <w:p w14:paraId="40664CC4" w14:textId="77777777" w:rsidR="00E77D80" w:rsidRPr="009E3F41" w:rsidRDefault="00E77D80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Using data to understand your business</w:t>
      </w:r>
    </w:p>
    <w:p w14:paraId="2F9BC60F" w14:textId="77777777" w:rsidR="00E77D80" w:rsidRPr="009E3F41" w:rsidRDefault="00E77D80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Answer Questions at end of Video Presentation</w:t>
      </w:r>
    </w:p>
    <w:p w14:paraId="0609F289" w14:textId="77777777" w:rsidR="00E77D80" w:rsidRPr="009E3F41" w:rsidRDefault="00E77D80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One-On-One conference call with the Dream Team-To be scheduled</w:t>
      </w:r>
    </w:p>
    <w:p w14:paraId="46AA3761" w14:textId="77777777" w:rsidR="00E77D80" w:rsidRPr="009E3F41" w:rsidRDefault="00E77D80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</w:p>
    <w:p w14:paraId="0B1B5444" w14:textId="77777777" w:rsidR="00E77D80" w:rsidRPr="009E3F41" w:rsidRDefault="00E77D80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C45911" w:themeColor="accent2" w:themeShade="BF"/>
          <w:sz w:val="32"/>
          <w:szCs w:val="32"/>
        </w:rPr>
      </w:pPr>
      <w:r w:rsidRPr="009E3F41">
        <w:rPr>
          <w:rFonts w:ascii="Helvetica" w:hAnsi="Helvetica"/>
          <w:b/>
          <w:color w:val="C45911" w:themeColor="accent2" w:themeShade="BF"/>
          <w:sz w:val="32"/>
          <w:szCs w:val="32"/>
        </w:rPr>
        <w:t>Session 8 (FE)</w:t>
      </w:r>
    </w:p>
    <w:p w14:paraId="327C67E1" w14:textId="77777777" w:rsidR="00E77D80" w:rsidRPr="009E3F41" w:rsidRDefault="00A70414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The Sherlock Holmes Approach to Client Satisfaction</w:t>
      </w:r>
    </w:p>
    <w:p w14:paraId="69A9FEE6" w14:textId="77777777" w:rsidR="00A70414" w:rsidRPr="009E3F41" w:rsidRDefault="00A70414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Answer Questions at end of Video Presentation</w:t>
      </w:r>
    </w:p>
    <w:p w14:paraId="39A4A76E" w14:textId="77777777" w:rsidR="00E77D80" w:rsidRPr="009E3F41" w:rsidRDefault="00A70414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One-On-One conference call with the Dream Team- To be scheduled</w:t>
      </w:r>
    </w:p>
    <w:p w14:paraId="5296D322" w14:textId="77777777" w:rsidR="009E3F41" w:rsidRDefault="009E3F41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  <w:sectPr w:rsidR="009E3F41" w:rsidSect="009301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880" w:right="1008" w:bottom="1440" w:left="2160" w:header="1080" w:footer="720" w:gutter="0"/>
          <w:cols w:space="720"/>
          <w:docGrid w:linePitch="360"/>
        </w:sectPr>
      </w:pPr>
    </w:p>
    <w:p w14:paraId="7CB7F3AF" w14:textId="34AFAD44" w:rsidR="00427625" w:rsidRPr="009E3F41" w:rsidRDefault="00427625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lastRenderedPageBreak/>
        <w:t>Key:</w:t>
      </w:r>
    </w:p>
    <w:p w14:paraId="380C80C7" w14:textId="77777777" w:rsidR="00427625" w:rsidRPr="009E3F41" w:rsidRDefault="00427625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Frank Esposito (FE)</w:t>
      </w:r>
    </w:p>
    <w:p w14:paraId="52B5240A" w14:textId="77777777" w:rsidR="00427625" w:rsidRPr="009E3F41" w:rsidRDefault="00427625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David Goodman (DG)</w:t>
      </w:r>
    </w:p>
    <w:p w14:paraId="0A3473FF" w14:textId="77777777" w:rsidR="00427625" w:rsidRPr="009E3F41" w:rsidRDefault="00427625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32"/>
          <w:szCs w:val="32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Lori Moshier (LM)</w:t>
      </w:r>
    </w:p>
    <w:p w14:paraId="1952A161" w14:textId="77777777" w:rsidR="00F962E2" w:rsidRPr="009E3F41" w:rsidRDefault="00427625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26"/>
        </w:rPr>
      </w:pPr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 xml:space="preserve">Barbara </w:t>
      </w:r>
      <w:proofErr w:type="spellStart"/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>Akst</w:t>
      </w:r>
      <w:proofErr w:type="spellEnd"/>
      <w:r w:rsidRPr="009E3F41">
        <w:rPr>
          <w:rFonts w:ascii="Helvetica" w:hAnsi="Helvetica"/>
          <w:b/>
          <w:color w:val="222A35" w:themeColor="text2" w:themeShade="80"/>
          <w:sz w:val="32"/>
          <w:szCs w:val="32"/>
        </w:rPr>
        <w:t xml:space="preserve"> (BA)</w:t>
      </w:r>
      <w:r w:rsidR="00A77B3D" w:rsidRPr="009E3F41">
        <w:rPr>
          <w:rFonts w:ascii="Helvetica" w:hAnsi="Helvetica"/>
          <w:b/>
          <w:color w:val="222A35" w:themeColor="text2" w:themeShade="80"/>
          <w:sz w:val="26"/>
        </w:rPr>
        <w:tab/>
      </w:r>
    </w:p>
    <w:p w14:paraId="1205D25E" w14:textId="77777777" w:rsidR="00427625" w:rsidRPr="009E3F41" w:rsidRDefault="00F962E2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b/>
          <w:color w:val="222A35" w:themeColor="text2" w:themeShade="80"/>
          <w:sz w:val="26"/>
        </w:rPr>
      </w:pPr>
      <w:r w:rsidRPr="009E3F41">
        <w:rPr>
          <w:rFonts w:ascii="Helvetica" w:hAnsi="Helvetica"/>
          <w:b/>
          <w:color w:val="222A35" w:themeColor="text2" w:themeShade="80"/>
          <w:sz w:val="26"/>
        </w:rPr>
        <w:t xml:space="preserve">                                     </w:t>
      </w:r>
    </w:p>
    <w:p w14:paraId="4942F8AA" w14:textId="77777777" w:rsidR="009E3F41" w:rsidRDefault="009E3F41" w:rsidP="0035425C">
      <w:pPr>
        <w:tabs>
          <w:tab w:val="right" w:pos="2520"/>
          <w:tab w:val="left" w:pos="2880"/>
        </w:tabs>
        <w:spacing w:after="20"/>
        <w:jc w:val="center"/>
        <w:rPr>
          <w:rFonts w:ascii="Helvetica" w:hAnsi="Helvetica"/>
          <w:b/>
          <w:color w:val="222A35" w:themeColor="text2" w:themeShade="80"/>
          <w:sz w:val="32"/>
        </w:rPr>
        <w:sectPr w:rsidR="009E3F41" w:rsidSect="00930146">
          <w:pgSz w:w="12240" w:h="15840"/>
          <w:pgMar w:top="2880" w:right="1008" w:bottom="1440" w:left="2160" w:header="1080" w:footer="720" w:gutter="0"/>
          <w:cols w:space="720"/>
          <w:docGrid w:linePitch="360"/>
        </w:sectPr>
      </w:pPr>
    </w:p>
    <w:p w14:paraId="0464289C" w14:textId="35062EED" w:rsidR="00A77B3D" w:rsidRPr="009E3F41" w:rsidRDefault="00873E19" w:rsidP="009E3F41">
      <w:pPr>
        <w:tabs>
          <w:tab w:val="right" w:pos="2700"/>
          <w:tab w:val="left" w:pos="3150"/>
        </w:tabs>
        <w:jc w:val="center"/>
        <w:rPr>
          <w:b/>
          <w:bCs/>
          <w:sz w:val="32"/>
          <w:szCs w:val="32"/>
        </w:rPr>
      </w:pPr>
      <w:r w:rsidRPr="009E3F41">
        <w:rPr>
          <w:b/>
          <w:bCs/>
          <w:sz w:val="32"/>
          <w:szCs w:val="32"/>
        </w:rPr>
        <w:lastRenderedPageBreak/>
        <w:t>TBD</w:t>
      </w:r>
      <w:r w:rsidR="00427625" w:rsidRPr="009E3F41">
        <w:rPr>
          <w:b/>
          <w:bCs/>
          <w:sz w:val="32"/>
          <w:szCs w:val="32"/>
        </w:rPr>
        <w:t>, 2019</w:t>
      </w:r>
      <w:r w:rsidRPr="009E3F41">
        <w:rPr>
          <w:b/>
          <w:bCs/>
          <w:sz w:val="32"/>
          <w:szCs w:val="32"/>
        </w:rPr>
        <w:t xml:space="preserve"> (Monday)</w:t>
      </w:r>
    </w:p>
    <w:p w14:paraId="11768E97" w14:textId="77777777" w:rsidR="00427625" w:rsidRPr="009E3F41" w:rsidRDefault="00427625" w:rsidP="009E3F41">
      <w:pPr>
        <w:tabs>
          <w:tab w:val="right" w:pos="2700"/>
          <w:tab w:val="left" w:pos="3150"/>
        </w:tabs>
      </w:pPr>
    </w:p>
    <w:p w14:paraId="0C48E6E3" w14:textId="02B247F7" w:rsidR="00A77B3D" w:rsidRPr="009E3F41" w:rsidRDefault="009E3F41" w:rsidP="009E3F41">
      <w:pPr>
        <w:tabs>
          <w:tab w:val="right" w:pos="2700"/>
          <w:tab w:val="left" w:pos="3150"/>
        </w:tabs>
        <w:ind w:left="3150" w:hanging="3150"/>
      </w:pPr>
      <w:r>
        <w:tab/>
      </w:r>
      <w:r w:rsidR="00A77B3D" w:rsidRPr="009E3F41">
        <w:t>9:00 - 9:30 AM</w:t>
      </w:r>
      <w:r>
        <w:tab/>
      </w:r>
      <w:r w:rsidR="00A77B3D" w:rsidRPr="009E3F41">
        <w:t>Introduction, Opening Remarks</w:t>
      </w:r>
      <w:r w:rsidR="00EC5FE9" w:rsidRPr="009E3F41">
        <w:t xml:space="preserve"> with the Dream Team</w:t>
      </w:r>
      <w:r w:rsidR="00173E3C" w:rsidRPr="009E3F41">
        <w:t xml:space="preserve"> (FE, DG, JH)</w:t>
      </w:r>
    </w:p>
    <w:p w14:paraId="63CE567F" w14:textId="77777777" w:rsidR="00431DED" w:rsidRPr="009E3F41" w:rsidRDefault="00A77B3D" w:rsidP="009E3F41">
      <w:pPr>
        <w:tabs>
          <w:tab w:val="right" w:pos="2700"/>
          <w:tab w:val="left" w:pos="3150"/>
        </w:tabs>
      </w:pPr>
      <w:r w:rsidRPr="009E3F41">
        <w:tab/>
        <w:t>9:30 - 11:0</w:t>
      </w:r>
      <w:r w:rsidR="00FA3D32" w:rsidRPr="009E3F41">
        <w:t>0 AM</w:t>
      </w:r>
      <w:r w:rsidR="00FA3D32" w:rsidRPr="009E3F41">
        <w:tab/>
      </w:r>
      <w:r w:rsidR="00EC5FE9" w:rsidRPr="009E3F41">
        <w:t>Session 1-</w:t>
      </w:r>
      <w:r w:rsidR="00431DED" w:rsidRPr="009E3F41">
        <w:t>Marketing (DG)</w:t>
      </w:r>
    </w:p>
    <w:p w14:paraId="7DD943A3" w14:textId="4BDD52FC" w:rsidR="00431DED" w:rsidRPr="009E3F41" w:rsidRDefault="00431DED" w:rsidP="009E3F41">
      <w:pPr>
        <w:tabs>
          <w:tab w:val="right" w:pos="2700"/>
          <w:tab w:val="left" w:pos="3150"/>
        </w:tabs>
        <w:ind w:left="3150"/>
      </w:pPr>
      <w:r w:rsidRPr="009E3F41">
        <w:t>Price Setting Strategy Analysis - Detailed analysis of Cost &amp; Margins</w:t>
      </w:r>
      <w:r w:rsidRPr="009E3F41">
        <w:tab/>
      </w:r>
    </w:p>
    <w:p w14:paraId="1304CDF0" w14:textId="0F9F2BFC" w:rsidR="00A77B3D" w:rsidRPr="009E3F41" w:rsidRDefault="00EC5FE9" w:rsidP="009E3F41">
      <w:pPr>
        <w:tabs>
          <w:tab w:val="right" w:pos="2700"/>
          <w:tab w:val="left" w:pos="3150"/>
        </w:tabs>
      </w:pPr>
      <w:r w:rsidRPr="009E3F41">
        <w:t xml:space="preserve">           </w:t>
      </w:r>
      <w:r w:rsidR="00A77B3D" w:rsidRPr="009E3F41">
        <w:t>11:00 - 11:15 AM</w:t>
      </w:r>
      <w:r w:rsidR="009E3F41" w:rsidRPr="009E3F41">
        <w:tab/>
      </w:r>
      <w:r w:rsidR="00A77B3D" w:rsidRPr="009E3F41">
        <w:tab/>
        <w:t>Break</w:t>
      </w:r>
    </w:p>
    <w:p w14:paraId="3A5D1E45" w14:textId="788746C1" w:rsidR="00EC5FE9" w:rsidRPr="009E3F41" w:rsidRDefault="00A340ED" w:rsidP="009E3F41">
      <w:pPr>
        <w:tabs>
          <w:tab w:val="right" w:pos="2700"/>
          <w:tab w:val="left" w:pos="3150"/>
        </w:tabs>
      </w:pPr>
      <w:r w:rsidRPr="009E3F41">
        <w:t xml:space="preserve">     11:15 AM – 1:00 PM</w:t>
      </w:r>
      <w:r w:rsidR="009E3F41" w:rsidRPr="009E3F41">
        <w:tab/>
      </w:r>
      <w:r w:rsidR="009E3F41" w:rsidRPr="009E3F41">
        <w:tab/>
      </w:r>
      <w:r w:rsidR="00EC5FE9" w:rsidRPr="009E3F41">
        <w:t>Session 2- Operations (FE)</w:t>
      </w:r>
    </w:p>
    <w:p w14:paraId="215F0BBE" w14:textId="77777777" w:rsidR="00EC5FE9" w:rsidRPr="009E3F41" w:rsidRDefault="00EC5FE9" w:rsidP="009E3F41">
      <w:pPr>
        <w:tabs>
          <w:tab w:val="right" w:pos="2700"/>
          <w:tab w:val="left" w:pos="3150"/>
        </w:tabs>
      </w:pPr>
      <w:r w:rsidRPr="009E3F41">
        <w:t xml:space="preserve">      </w:t>
      </w:r>
      <w:r w:rsidRPr="009E3F41">
        <w:tab/>
      </w:r>
      <w:r w:rsidRPr="009E3F41">
        <w:tab/>
        <w:t xml:space="preserve">Hiring Caregivers   </w:t>
      </w:r>
    </w:p>
    <w:p w14:paraId="56524739" w14:textId="23FCF939" w:rsidR="00A77B3D" w:rsidRPr="009E3F41" w:rsidRDefault="00EC5FE9" w:rsidP="009E3F41">
      <w:pPr>
        <w:tabs>
          <w:tab w:val="right" w:pos="2700"/>
          <w:tab w:val="left" w:pos="3150"/>
        </w:tabs>
      </w:pPr>
      <w:r w:rsidRPr="009E3F41">
        <w:t xml:space="preserve">        </w:t>
      </w:r>
      <w:r w:rsidR="009E3F41" w:rsidRPr="009E3F41">
        <w:tab/>
      </w:r>
      <w:r w:rsidR="00A77B3D" w:rsidRPr="009E3F41">
        <w:t>1:00PM – 2:00 PM</w:t>
      </w:r>
      <w:r w:rsidR="009E3F41" w:rsidRPr="009E3F41">
        <w:tab/>
      </w:r>
      <w:r w:rsidR="00A77B3D" w:rsidRPr="009E3F41">
        <w:t>Lunch</w:t>
      </w:r>
    </w:p>
    <w:p w14:paraId="2D832F53" w14:textId="77777777" w:rsidR="00A340ED" w:rsidRPr="009E3F41" w:rsidRDefault="00501ADA" w:rsidP="009E3F41">
      <w:pPr>
        <w:tabs>
          <w:tab w:val="right" w:pos="2700"/>
          <w:tab w:val="left" w:pos="3150"/>
        </w:tabs>
      </w:pPr>
      <w:r w:rsidRPr="009E3F41">
        <w:tab/>
        <w:t>2:00 – 4:00</w:t>
      </w:r>
      <w:r w:rsidR="00A77B3D" w:rsidRPr="009E3F41">
        <w:t xml:space="preserve"> PM</w:t>
      </w:r>
      <w:r w:rsidR="00A77B3D" w:rsidRPr="009E3F41">
        <w:tab/>
      </w:r>
      <w:r w:rsidR="00EC5FE9" w:rsidRPr="009E3F41">
        <w:t>Session 3-Marketing (JH)</w:t>
      </w:r>
    </w:p>
    <w:p w14:paraId="1CBB3FEC" w14:textId="390CF32E" w:rsidR="00681E0A" w:rsidRPr="009E3F41" w:rsidRDefault="009E3F41" w:rsidP="009E3F41">
      <w:pPr>
        <w:tabs>
          <w:tab w:val="right" w:pos="2700"/>
          <w:tab w:val="left" w:pos="3150"/>
        </w:tabs>
      </w:pPr>
      <w:r w:rsidRPr="009E3F41">
        <w:tab/>
      </w:r>
      <w:r w:rsidRPr="009E3F41">
        <w:tab/>
      </w:r>
      <w:r w:rsidR="00681E0A" w:rsidRPr="009E3F41">
        <w:t>Performing In-Home Assessments</w:t>
      </w:r>
    </w:p>
    <w:p w14:paraId="5690001F" w14:textId="77777777" w:rsidR="00A77B3D" w:rsidRPr="009E3F41" w:rsidRDefault="00501ADA" w:rsidP="009E3F41">
      <w:pPr>
        <w:tabs>
          <w:tab w:val="right" w:pos="2700"/>
          <w:tab w:val="left" w:pos="3150"/>
        </w:tabs>
      </w:pPr>
      <w:r w:rsidRPr="009E3F41">
        <w:tab/>
        <w:t>4:00</w:t>
      </w:r>
      <w:r w:rsidR="00A77B3D" w:rsidRPr="009E3F41">
        <w:t xml:space="preserve"> –</w:t>
      </w:r>
      <w:r w:rsidRPr="009E3F41">
        <w:t xml:space="preserve"> 4:15</w:t>
      </w:r>
      <w:r w:rsidR="00A77B3D" w:rsidRPr="009E3F41">
        <w:t xml:space="preserve"> PM</w:t>
      </w:r>
      <w:r w:rsidR="00A77B3D" w:rsidRPr="009E3F41">
        <w:tab/>
        <w:t>Break</w:t>
      </w:r>
    </w:p>
    <w:p w14:paraId="6D6198B9" w14:textId="77777777" w:rsidR="000A3667" w:rsidRPr="009E3F41" w:rsidRDefault="00501ADA" w:rsidP="009E3F41">
      <w:pPr>
        <w:tabs>
          <w:tab w:val="right" w:pos="2700"/>
          <w:tab w:val="left" w:pos="3150"/>
        </w:tabs>
      </w:pPr>
      <w:r w:rsidRPr="009E3F41">
        <w:tab/>
        <w:t>4:15 – 6:15</w:t>
      </w:r>
      <w:r w:rsidR="00A77B3D" w:rsidRPr="009E3F41">
        <w:t xml:space="preserve"> PM</w:t>
      </w:r>
      <w:r w:rsidR="00A77B3D" w:rsidRPr="009E3F41">
        <w:tab/>
      </w:r>
      <w:r w:rsidRPr="009E3F41">
        <w:t xml:space="preserve">Session 4 </w:t>
      </w:r>
      <w:r w:rsidR="00BC0C51" w:rsidRPr="009E3F41">
        <w:t xml:space="preserve">– </w:t>
      </w:r>
      <w:proofErr w:type="spellStart"/>
      <w:r w:rsidR="00681E0A" w:rsidRPr="009E3F41">
        <w:t>Careshyft</w:t>
      </w:r>
      <w:proofErr w:type="spellEnd"/>
      <w:r w:rsidR="00681E0A" w:rsidRPr="009E3F41">
        <w:t xml:space="preserve"> Lab-Dream Team</w:t>
      </w:r>
    </w:p>
    <w:p w14:paraId="542CEDE3" w14:textId="7CA99D7D" w:rsidR="00681E0A" w:rsidRPr="009E3F41" w:rsidRDefault="009E3F41" w:rsidP="009E3F41">
      <w:pPr>
        <w:tabs>
          <w:tab w:val="right" w:pos="2700"/>
          <w:tab w:val="left" w:pos="3150"/>
        </w:tabs>
      </w:pPr>
      <w:r w:rsidRPr="009E3F41">
        <w:tab/>
      </w:r>
      <w:r w:rsidRPr="009E3F41">
        <w:tab/>
      </w:r>
      <w:r w:rsidR="00681E0A" w:rsidRPr="009E3F41">
        <w:t>Hiring Caregivers</w:t>
      </w:r>
      <w:r w:rsidR="003262BC" w:rsidRPr="009E3F41">
        <w:t xml:space="preserve"> Interactive Exercises</w:t>
      </w:r>
    </w:p>
    <w:p w14:paraId="5AAF00E5" w14:textId="234D1BF3" w:rsidR="00681E0A" w:rsidRPr="009E3F41" w:rsidRDefault="00681E0A" w:rsidP="009E3F41">
      <w:pPr>
        <w:tabs>
          <w:tab w:val="right" w:pos="2700"/>
          <w:tab w:val="left" w:pos="3150"/>
        </w:tabs>
        <w:ind w:left="3150"/>
      </w:pPr>
      <w:r w:rsidRPr="009E3F41">
        <w:t>Performing In-Home Assessments</w:t>
      </w:r>
      <w:r w:rsidR="003262BC" w:rsidRPr="009E3F41">
        <w:t xml:space="preserve"> Interactive Exercises</w:t>
      </w:r>
    </w:p>
    <w:p w14:paraId="06C22C75" w14:textId="77777777" w:rsidR="00A340ED" w:rsidRPr="009E3F41" w:rsidRDefault="00A340ED" w:rsidP="009E3F41">
      <w:pPr>
        <w:tabs>
          <w:tab w:val="right" w:pos="2700"/>
          <w:tab w:val="left" w:pos="3150"/>
        </w:tabs>
      </w:pPr>
    </w:p>
    <w:p w14:paraId="6230411E" w14:textId="77777777" w:rsidR="00B4070C" w:rsidRPr="009E3F41" w:rsidRDefault="00A77B3D" w:rsidP="009E3F41">
      <w:pPr>
        <w:tabs>
          <w:tab w:val="right" w:pos="2700"/>
          <w:tab w:val="left" w:pos="3150"/>
        </w:tabs>
      </w:pPr>
      <w:r w:rsidRPr="009E3F41">
        <w:tab/>
      </w:r>
      <w:r w:rsidRPr="009E3F41">
        <w:tab/>
      </w:r>
    </w:p>
    <w:p w14:paraId="703F1A13" w14:textId="77777777" w:rsidR="00B90631" w:rsidRPr="009E3F41" w:rsidRDefault="00B90631" w:rsidP="009E3F41">
      <w:pPr>
        <w:tabs>
          <w:tab w:val="right" w:pos="2700"/>
          <w:tab w:val="left" w:pos="3150"/>
        </w:tabs>
      </w:pPr>
    </w:p>
    <w:p w14:paraId="2528D41D" w14:textId="77777777" w:rsidR="009E3F41" w:rsidRPr="009E3F41" w:rsidRDefault="009E3F41" w:rsidP="009E3F41">
      <w:pPr>
        <w:tabs>
          <w:tab w:val="right" w:pos="2700"/>
          <w:tab w:val="left" w:pos="3150"/>
        </w:tabs>
        <w:sectPr w:rsidR="009E3F41" w:rsidRPr="009E3F41" w:rsidSect="00930146">
          <w:pgSz w:w="12240" w:h="15840"/>
          <w:pgMar w:top="2880" w:right="1008" w:bottom="1440" w:left="2160" w:header="1080" w:footer="720" w:gutter="0"/>
          <w:cols w:space="720"/>
          <w:docGrid w:linePitch="360"/>
        </w:sectPr>
      </w:pPr>
    </w:p>
    <w:p w14:paraId="349B52CE" w14:textId="294A5EF0" w:rsidR="00A77B3D" w:rsidRPr="009E3F41" w:rsidRDefault="00873E19" w:rsidP="009E3F41">
      <w:pPr>
        <w:tabs>
          <w:tab w:val="right" w:pos="2700"/>
          <w:tab w:val="left" w:pos="3150"/>
        </w:tabs>
        <w:jc w:val="center"/>
        <w:rPr>
          <w:b/>
          <w:bCs/>
          <w:sz w:val="32"/>
          <w:szCs w:val="32"/>
        </w:rPr>
      </w:pPr>
      <w:r w:rsidRPr="009E3F41">
        <w:rPr>
          <w:b/>
          <w:bCs/>
          <w:sz w:val="32"/>
          <w:szCs w:val="32"/>
        </w:rPr>
        <w:lastRenderedPageBreak/>
        <w:t>TBD</w:t>
      </w:r>
      <w:r w:rsidR="00427625" w:rsidRPr="009E3F41">
        <w:rPr>
          <w:b/>
          <w:bCs/>
          <w:sz w:val="32"/>
          <w:szCs w:val="32"/>
        </w:rPr>
        <w:t>, 2019</w:t>
      </w:r>
      <w:r w:rsidR="009E3F41" w:rsidRPr="009E3F41">
        <w:rPr>
          <w:b/>
          <w:bCs/>
          <w:sz w:val="32"/>
          <w:szCs w:val="32"/>
        </w:rPr>
        <w:t xml:space="preserve"> </w:t>
      </w:r>
      <w:r w:rsidRPr="009E3F41">
        <w:rPr>
          <w:b/>
          <w:bCs/>
          <w:sz w:val="32"/>
          <w:szCs w:val="32"/>
        </w:rPr>
        <w:t>(Tuesday)</w:t>
      </w:r>
    </w:p>
    <w:p w14:paraId="45C479FC" w14:textId="77777777" w:rsidR="00BC0C51" w:rsidRPr="009E3F41" w:rsidRDefault="00BC0C51" w:rsidP="009E3F41">
      <w:pPr>
        <w:tabs>
          <w:tab w:val="right" w:pos="2700"/>
          <w:tab w:val="left" w:pos="3150"/>
        </w:tabs>
      </w:pPr>
    </w:p>
    <w:p w14:paraId="1D888786" w14:textId="77777777" w:rsidR="00BC0C51" w:rsidRPr="009E3F41" w:rsidRDefault="00B90631" w:rsidP="009E3F41">
      <w:pPr>
        <w:tabs>
          <w:tab w:val="right" w:pos="2700"/>
          <w:tab w:val="left" w:pos="3150"/>
        </w:tabs>
      </w:pPr>
      <w:r w:rsidRPr="009E3F41">
        <w:tab/>
        <w:t>9:00 – 11:00</w:t>
      </w:r>
      <w:r w:rsidR="00A77B3D" w:rsidRPr="009E3F41">
        <w:t xml:space="preserve"> AM</w:t>
      </w:r>
      <w:r w:rsidR="00A77B3D" w:rsidRPr="009E3F41">
        <w:tab/>
      </w:r>
      <w:r w:rsidR="00B4070C" w:rsidRPr="009E3F41">
        <w:t>Session 1-</w:t>
      </w:r>
      <w:r w:rsidR="00BC0C51" w:rsidRPr="009E3F41">
        <w:t xml:space="preserve"> </w:t>
      </w:r>
      <w:r w:rsidR="003262BC" w:rsidRPr="009E3F41">
        <w:t>Operations (FE)</w:t>
      </w:r>
    </w:p>
    <w:p w14:paraId="19C3E464" w14:textId="77777777" w:rsidR="00BC0C51" w:rsidRPr="009E3F41" w:rsidRDefault="00BC0C51" w:rsidP="009E3F41">
      <w:pPr>
        <w:tabs>
          <w:tab w:val="right" w:pos="2700"/>
          <w:tab w:val="left" w:pos="3150"/>
        </w:tabs>
      </w:pPr>
      <w:r w:rsidRPr="009E3F41">
        <w:tab/>
      </w:r>
      <w:r w:rsidRPr="009E3F41">
        <w:tab/>
        <w:t xml:space="preserve">Recruitment and Retention of Caregivers     </w:t>
      </w:r>
    </w:p>
    <w:p w14:paraId="0B1D9976" w14:textId="77777777" w:rsidR="00A77B3D" w:rsidRPr="009E3F41" w:rsidRDefault="00A77B3D" w:rsidP="009E3F41">
      <w:pPr>
        <w:tabs>
          <w:tab w:val="right" w:pos="2700"/>
          <w:tab w:val="left" w:pos="3150"/>
        </w:tabs>
      </w:pPr>
      <w:r w:rsidRPr="009E3F41">
        <w:tab/>
      </w:r>
      <w:r w:rsidR="00B90631" w:rsidRPr="009E3F41">
        <w:t>11:00 – 11:15</w:t>
      </w:r>
      <w:r w:rsidRPr="009E3F41">
        <w:t xml:space="preserve"> AM</w:t>
      </w:r>
      <w:r w:rsidRPr="009E3F41">
        <w:tab/>
        <w:t>Break</w:t>
      </w:r>
    </w:p>
    <w:p w14:paraId="09950223" w14:textId="77777777" w:rsidR="00B90631" w:rsidRPr="009E3F41" w:rsidRDefault="00A77B3D" w:rsidP="009E3F41">
      <w:pPr>
        <w:tabs>
          <w:tab w:val="right" w:pos="2700"/>
          <w:tab w:val="left" w:pos="3150"/>
        </w:tabs>
      </w:pPr>
      <w:r w:rsidRPr="009E3F41">
        <w:tab/>
        <w:t xml:space="preserve">   </w:t>
      </w:r>
      <w:r w:rsidR="002553DE" w:rsidRPr="009E3F41">
        <w:t xml:space="preserve"> </w:t>
      </w:r>
      <w:r w:rsidR="00B90631" w:rsidRPr="009E3F41">
        <w:t>11:15 AM – 1:00</w:t>
      </w:r>
      <w:r w:rsidRPr="009E3F41">
        <w:t xml:space="preserve"> PM</w:t>
      </w:r>
      <w:r w:rsidRPr="009E3F41">
        <w:tab/>
      </w:r>
      <w:r w:rsidR="00501ADA" w:rsidRPr="009E3F41">
        <w:t xml:space="preserve">Session 2- </w:t>
      </w:r>
      <w:r w:rsidR="00B90631" w:rsidRPr="009E3F41">
        <w:t>Marketing (DG)</w:t>
      </w:r>
    </w:p>
    <w:p w14:paraId="347FAA05" w14:textId="44684FC0" w:rsidR="00B90631" w:rsidRPr="009E3F41" w:rsidRDefault="00B90631" w:rsidP="009E3F41">
      <w:pPr>
        <w:tabs>
          <w:tab w:val="right" w:pos="2700"/>
          <w:tab w:val="left" w:pos="3150"/>
        </w:tabs>
        <w:ind w:left="3150"/>
      </w:pPr>
      <w:r w:rsidRPr="009E3F41">
        <w:t>How to Supercharge Your Agency: Understanding the Live-Business</w:t>
      </w:r>
    </w:p>
    <w:p w14:paraId="20AA493A" w14:textId="77777777" w:rsidR="00AC2994" w:rsidRPr="009E3F41" w:rsidRDefault="00B90631" w:rsidP="009E3F41">
      <w:pPr>
        <w:tabs>
          <w:tab w:val="right" w:pos="2700"/>
          <w:tab w:val="left" w:pos="3150"/>
        </w:tabs>
      </w:pPr>
      <w:r w:rsidRPr="009E3F41">
        <w:tab/>
      </w:r>
      <w:r w:rsidRPr="009E3F41">
        <w:tab/>
        <w:t>Thinking outside the Box</w:t>
      </w:r>
    </w:p>
    <w:p w14:paraId="3FC7ED85" w14:textId="4B0DA36E" w:rsidR="00A340ED" w:rsidRPr="009E3F41" w:rsidRDefault="00B90631" w:rsidP="009E3F41">
      <w:pPr>
        <w:tabs>
          <w:tab w:val="right" w:pos="2700"/>
          <w:tab w:val="left" w:pos="3150"/>
        </w:tabs>
      </w:pPr>
      <w:r w:rsidRPr="009E3F41">
        <w:t xml:space="preserve">      </w:t>
      </w:r>
      <w:r w:rsidR="002622FE" w:rsidRPr="009E3F41">
        <w:t xml:space="preserve">  </w:t>
      </w:r>
      <w:r w:rsidR="009E3F41" w:rsidRPr="009E3F41">
        <w:tab/>
      </w:r>
      <w:r w:rsidRPr="009E3F41">
        <w:t>1:00PM – 2:00</w:t>
      </w:r>
      <w:r w:rsidR="00A340ED" w:rsidRPr="009E3F41">
        <w:t xml:space="preserve"> PM</w:t>
      </w:r>
      <w:r w:rsidR="00A340ED" w:rsidRPr="009E3F41">
        <w:tab/>
      </w:r>
      <w:r w:rsidRPr="009E3F41">
        <w:t xml:space="preserve"> </w:t>
      </w:r>
      <w:r w:rsidR="00A340ED" w:rsidRPr="009E3F41">
        <w:t xml:space="preserve">Lunch                          </w:t>
      </w:r>
    </w:p>
    <w:p w14:paraId="73EFCAAD" w14:textId="7F2E997D" w:rsidR="003262BC" w:rsidRPr="009E3F41" w:rsidRDefault="00A340ED" w:rsidP="009E3F41">
      <w:pPr>
        <w:tabs>
          <w:tab w:val="right" w:pos="2700"/>
          <w:tab w:val="left" w:pos="3150"/>
        </w:tabs>
      </w:pPr>
      <w:r w:rsidRPr="009E3F41">
        <w:tab/>
      </w:r>
      <w:r w:rsidR="00B90631" w:rsidRPr="009E3F41">
        <w:t xml:space="preserve">2:00 PM- 4:00 </w:t>
      </w:r>
      <w:r w:rsidRPr="009E3F41">
        <w:t>PM</w:t>
      </w:r>
      <w:r w:rsidRPr="009E3F41">
        <w:tab/>
      </w:r>
      <w:r w:rsidR="00FA3D32" w:rsidRPr="009E3F41">
        <w:t>Session 3</w:t>
      </w:r>
      <w:r w:rsidR="003262BC" w:rsidRPr="009E3F41">
        <w:t>- Operations (JH)</w:t>
      </w:r>
    </w:p>
    <w:p w14:paraId="513F3400" w14:textId="77777777" w:rsidR="003262BC" w:rsidRPr="009E3F41" w:rsidRDefault="003262BC" w:rsidP="009E3F41">
      <w:pPr>
        <w:tabs>
          <w:tab w:val="right" w:pos="2700"/>
          <w:tab w:val="left" w:pos="3150"/>
        </w:tabs>
      </w:pPr>
      <w:r w:rsidRPr="009E3F41">
        <w:tab/>
      </w:r>
      <w:r w:rsidRPr="009E3F41">
        <w:tab/>
        <w:t>The Client Intake Process</w:t>
      </w:r>
    </w:p>
    <w:p w14:paraId="00BAC63C" w14:textId="34754C5C" w:rsidR="00BC0C51" w:rsidRPr="009E3F41" w:rsidRDefault="00A340ED" w:rsidP="009E3F41">
      <w:pPr>
        <w:tabs>
          <w:tab w:val="right" w:pos="2700"/>
          <w:tab w:val="left" w:pos="3150"/>
        </w:tabs>
      </w:pPr>
      <w:r w:rsidRPr="009E3F41">
        <w:t xml:space="preserve">            </w:t>
      </w:r>
      <w:r w:rsidR="009E3F41" w:rsidRPr="009E3F41">
        <w:tab/>
      </w:r>
      <w:r w:rsidR="00B90631" w:rsidRPr="009E3F41">
        <w:t>4:00 PM-4:15 PM</w:t>
      </w:r>
      <w:r w:rsidR="009E3F41" w:rsidRPr="009E3F41">
        <w:tab/>
      </w:r>
      <w:r w:rsidR="00BC0C51" w:rsidRPr="009E3F41">
        <w:t>Break</w:t>
      </w:r>
    </w:p>
    <w:p w14:paraId="1853A44C" w14:textId="70C85D3A" w:rsidR="003262BC" w:rsidRPr="009E3F41" w:rsidRDefault="00B90631" w:rsidP="009E3F41">
      <w:pPr>
        <w:tabs>
          <w:tab w:val="right" w:pos="2700"/>
          <w:tab w:val="left" w:pos="3150"/>
        </w:tabs>
      </w:pPr>
      <w:r w:rsidRPr="009E3F41">
        <w:t xml:space="preserve">        </w:t>
      </w:r>
      <w:r w:rsidR="00501ADA" w:rsidRPr="009E3F41">
        <w:t xml:space="preserve"> </w:t>
      </w:r>
      <w:r w:rsidRPr="009E3F41">
        <w:t>4:15 PM – 6:15 PM</w:t>
      </w:r>
      <w:r w:rsidR="009E3F41" w:rsidRPr="009E3F41">
        <w:tab/>
      </w:r>
      <w:r w:rsidR="009E3F41">
        <w:tab/>
      </w:r>
      <w:proofErr w:type="spellStart"/>
      <w:r w:rsidR="003262BC" w:rsidRPr="009E3F41">
        <w:t>Careshyft</w:t>
      </w:r>
      <w:proofErr w:type="spellEnd"/>
      <w:r w:rsidR="003262BC" w:rsidRPr="009E3F41">
        <w:t xml:space="preserve"> Lab-Dream Team</w:t>
      </w:r>
    </w:p>
    <w:p w14:paraId="5BD2A970" w14:textId="74735EEC" w:rsidR="003262BC" w:rsidRPr="009E3F41" w:rsidRDefault="003262BC" w:rsidP="009E3F41">
      <w:pPr>
        <w:tabs>
          <w:tab w:val="right" w:pos="2700"/>
          <w:tab w:val="left" w:pos="3150"/>
        </w:tabs>
        <w:ind w:left="3150"/>
      </w:pPr>
      <w:r w:rsidRPr="009E3F41">
        <w:t>Recruitment and Retention of Caregivers Interactive Exercises</w:t>
      </w:r>
    </w:p>
    <w:p w14:paraId="3BBB0B03" w14:textId="39683E97" w:rsidR="003262BC" w:rsidRPr="009E3F41" w:rsidRDefault="009E3F41" w:rsidP="009E3F41">
      <w:pPr>
        <w:tabs>
          <w:tab w:val="right" w:pos="2700"/>
          <w:tab w:val="left" w:pos="3150"/>
        </w:tabs>
      </w:pPr>
      <w:r w:rsidRPr="009E3F41">
        <w:tab/>
      </w:r>
      <w:r w:rsidRPr="009E3F41">
        <w:tab/>
      </w:r>
      <w:r w:rsidR="003262BC" w:rsidRPr="009E3F41">
        <w:t>The Client Intake Process Interactive Exercises</w:t>
      </w:r>
    </w:p>
    <w:p w14:paraId="11A241AB" w14:textId="77777777" w:rsidR="00173E3C" w:rsidRPr="009E3F41" w:rsidRDefault="00173E3C" w:rsidP="009E3F41">
      <w:pPr>
        <w:tabs>
          <w:tab w:val="right" w:pos="2700"/>
          <w:tab w:val="left" w:pos="3150"/>
        </w:tabs>
      </w:pPr>
      <w:r w:rsidRPr="009E3F41">
        <w:t xml:space="preserve">                                            </w:t>
      </w:r>
    </w:p>
    <w:p w14:paraId="18BDECDA" w14:textId="77777777" w:rsidR="00AC2994" w:rsidRPr="009E3F41" w:rsidRDefault="00AC2994" w:rsidP="009E3F41">
      <w:pPr>
        <w:tabs>
          <w:tab w:val="right" w:pos="2700"/>
          <w:tab w:val="left" w:pos="3150"/>
        </w:tabs>
      </w:pPr>
    </w:p>
    <w:p w14:paraId="493435B8" w14:textId="77777777" w:rsidR="00AC2994" w:rsidRPr="009E3F41" w:rsidRDefault="00AC2994" w:rsidP="009E3F41">
      <w:pPr>
        <w:tabs>
          <w:tab w:val="right" w:pos="2700"/>
          <w:tab w:val="left" w:pos="3150"/>
        </w:tabs>
      </w:pPr>
      <w:r w:rsidRPr="009E3F41">
        <w:t xml:space="preserve">             </w:t>
      </w:r>
    </w:p>
    <w:p w14:paraId="72FDBB77" w14:textId="77777777" w:rsidR="00AC2994" w:rsidRPr="009E3F41" w:rsidRDefault="00AC2994" w:rsidP="009E3F41">
      <w:pPr>
        <w:tabs>
          <w:tab w:val="right" w:pos="2700"/>
          <w:tab w:val="left" w:pos="3150"/>
        </w:tabs>
      </w:pPr>
    </w:p>
    <w:p w14:paraId="3D6522DF" w14:textId="77777777" w:rsidR="009E3F41" w:rsidRPr="009E3F41" w:rsidRDefault="009E3F41" w:rsidP="009E3F41">
      <w:pPr>
        <w:tabs>
          <w:tab w:val="right" w:pos="2700"/>
          <w:tab w:val="left" w:pos="3150"/>
        </w:tabs>
        <w:sectPr w:rsidR="009E3F41" w:rsidRPr="009E3F41" w:rsidSect="00930146">
          <w:pgSz w:w="12240" w:h="15840"/>
          <w:pgMar w:top="2880" w:right="1008" w:bottom="1440" w:left="2160" w:header="1080" w:footer="720" w:gutter="0"/>
          <w:cols w:space="720"/>
          <w:docGrid w:linePitch="360"/>
        </w:sectPr>
      </w:pPr>
    </w:p>
    <w:p w14:paraId="37D0D95D" w14:textId="7F60BDFA" w:rsidR="00A77B3D" w:rsidRPr="009E3F41" w:rsidRDefault="00873E19" w:rsidP="009E3F41">
      <w:pPr>
        <w:tabs>
          <w:tab w:val="right" w:pos="2700"/>
          <w:tab w:val="left" w:pos="3150"/>
        </w:tabs>
        <w:jc w:val="center"/>
        <w:rPr>
          <w:b/>
          <w:bCs/>
          <w:sz w:val="32"/>
          <w:szCs w:val="32"/>
        </w:rPr>
      </w:pPr>
      <w:r w:rsidRPr="009E3F41">
        <w:rPr>
          <w:b/>
          <w:bCs/>
          <w:sz w:val="32"/>
          <w:szCs w:val="32"/>
        </w:rPr>
        <w:lastRenderedPageBreak/>
        <w:t>TBD</w:t>
      </w:r>
      <w:r w:rsidR="00427625" w:rsidRPr="009E3F41">
        <w:rPr>
          <w:b/>
          <w:bCs/>
          <w:sz w:val="32"/>
          <w:szCs w:val="32"/>
        </w:rPr>
        <w:t>, 2019</w:t>
      </w:r>
      <w:r w:rsidRPr="009E3F41">
        <w:rPr>
          <w:b/>
          <w:bCs/>
          <w:sz w:val="32"/>
          <w:szCs w:val="32"/>
        </w:rPr>
        <w:t xml:space="preserve"> (Wednesday)</w:t>
      </w:r>
    </w:p>
    <w:p w14:paraId="478CFE91" w14:textId="77777777" w:rsidR="009E3F41" w:rsidRPr="009E3F41" w:rsidRDefault="00501ADA" w:rsidP="009E3F41">
      <w:pPr>
        <w:tabs>
          <w:tab w:val="right" w:pos="2700"/>
          <w:tab w:val="left" w:pos="3150"/>
        </w:tabs>
      </w:pPr>
      <w:r w:rsidRPr="009E3F41">
        <w:tab/>
      </w:r>
    </w:p>
    <w:p w14:paraId="622FA750" w14:textId="57B7728C" w:rsidR="00AC2994" w:rsidRPr="009E3F41" w:rsidRDefault="009E3F41" w:rsidP="009E3F41">
      <w:pPr>
        <w:tabs>
          <w:tab w:val="right" w:pos="2700"/>
          <w:tab w:val="left" w:pos="3150"/>
        </w:tabs>
      </w:pPr>
      <w:r w:rsidRPr="009E3F41">
        <w:tab/>
      </w:r>
      <w:r w:rsidR="00501ADA" w:rsidRPr="009E3F41">
        <w:t>9:00 – 11:00</w:t>
      </w:r>
      <w:r w:rsidR="00A77B3D" w:rsidRPr="009E3F41">
        <w:t xml:space="preserve"> AM</w:t>
      </w:r>
      <w:r w:rsidR="00A77B3D" w:rsidRPr="009E3F41">
        <w:tab/>
      </w:r>
      <w:r w:rsidR="003262BC" w:rsidRPr="009E3F41">
        <w:t>Session 1-Operations (FE)</w:t>
      </w:r>
    </w:p>
    <w:p w14:paraId="5932A2CB" w14:textId="77777777" w:rsidR="00BC0C51" w:rsidRPr="009E3F41" w:rsidRDefault="00AC2994" w:rsidP="009E3F41">
      <w:pPr>
        <w:tabs>
          <w:tab w:val="right" w:pos="2700"/>
          <w:tab w:val="left" w:pos="3150"/>
        </w:tabs>
      </w:pPr>
      <w:r w:rsidRPr="009E3F41">
        <w:tab/>
      </w:r>
      <w:r w:rsidRPr="009E3F41">
        <w:tab/>
        <w:t>Providing Relief to Clients &amp; Caregiver</w:t>
      </w:r>
    </w:p>
    <w:p w14:paraId="069C33D2" w14:textId="77777777" w:rsidR="00B700CF" w:rsidRPr="009E3F41" w:rsidRDefault="00501ADA" w:rsidP="009E3F41">
      <w:pPr>
        <w:tabs>
          <w:tab w:val="right" w:pos="2700"/>
          <w:tab w:val="left" w:pos="3150"/>
        </w:tabs>
      </w:pPr>
      <w:r w:rsidRPr="009E3F41">
        <w:tab/>
        <w:t>11:00 – 11:15</w:t>
      </w:r>
      <w:r w:rsidR="00B700CF" w:rsidRPr="009E3F41">
        <w:t xml:space="preserve"> AM</w:t>
      </w:r>
      <w:r w:rsidR="00B700CF" w:rsidRPr="009E3F41">
        <w:tab/>
        <w:t>Break</w:t>
      </w:r>
    </w:p>
    <w:p w14:paraId="317CAC3F" w14:textId="7A17C5BF" w:rsidR="00AC2994" w:rsidRPr="009E3F41" w:rsidRDefault="00501ADA" w:rsidP="009E3F41">
      <w:pPr>
        <w:tabs>
          <w:tab w:val="right" w:pos="2700"/>
          <w:tab w:val="left" w:pos="3150"/>
        </w:tabs>
      </w:pPr>
      <w:r w:rsidRPr="009E3F41">
        <w:t>1</w:t>
      </w:r>
      <w:r w:rsidR="009E3F41" w:rsidRPr="009E3F41">
        <w:tab/>
      </w:r>
      <w:r w:rsidRPr="009E3F41">
        <w:t xml:space="preserve">1:15 – 1:15 </w:t>
      </w:r>
      <w:r w:rsidR="00B700CF" w:rsidRPr="009E3F41">
        <w:t>PM</w:t>
      </w:r>
      <w:r w:rsidR="00B700CF" w:rsidRPr="009E3F41">
        <w:tab/>
      </w:r>
      <w:r w:rsidR="00F962E2" w:rsidRPr="009E3F41">
        <w:t>Session 2</w:t>
      </w:r>
      <w:r w:rsidR="00AC2994" w:rsidRPr="009E3F41">
        <w:t xml:space="preserve">– </w:t>
      </w:r>
      <w:r w:rsidR="003262BC" w:rsidRPr="009E3F41">
        <w:t>Branding Requirements (MM)</w:t>
      </w:r>
      <w:r w:rsidR="001251B5" w:rsidRPr="009E3F41">
        <w:t>-</w:t>
      </w:r>
      <w:proofErr w:type="spellStart"/>
      <w:r w:rsidR="001251B5" w:rsidRPr="009E3F41">
        <w:t>VistaPro</w:t>
      </w:r>
      <w:proofErr w:type="spellEnd"/>
      <w:r w:rsidR="001251B5" w:rsidRPr="009E3F41">
        <w:t>, Car</w:t>
      </w:r>
      <w:r w:rsidR="009E3F41" w:rsidRPr="009E3F41">
        <w:t xml:space="preserve"> </w:t>
      </w:r>
      <w:r w:rsidR="009E3F41" w:rsidRPr="009E3F41">
        <w:tab/>
      </w:r>
      <w:r w:rsidR="009E3F41" w:rsidRPr="009E3F41">
        <w:tab/>
      </w:r>
      <w:r w:rsidR="001251B5" w:rsidRPr="009E3F41">
        <w:t>Wrapping,</w:t>
      </w:r>
      <w:r w:rsidR="009E3F41" w:rsidRPr="009E3F41">
        <w:t xml:space="preserve"> </w:t>
      </w:r>
      <w:r w:rsidR="001251B5" w:rsidRPr="009E3F41">
        <w:t>Signage</w:t>
      </w:r>
    </w:p>
    <w:p w14:paraId="16E8C621" w14:textId="7D0A3395" w:rsidR="00A340ED" w:rsidRPr="009E3F41" w:rsidRDefault="00A340ED" w:rsidP="009E3F41">
      <w:pPr>
        <w:tabs>
          <w:tab w:val="right" w:pos="2700"/>
          <w:tab w:val="left" w:pos="3150"/>
        </w:tabs>
      </w:pPr>
      <w:r w:rsidRPr="009E3F41">
        <w:t xml:space="preserve">            </w:t>
      </w:r>
      <w:r w:rsidR="009E3F41" w:rsidRPr="009E3F41">
        <w:tab/>
      </w:r>
      <w:r w:rsidR="00501ADA" w:rsidRPr="009E3F41">
        <w:t>1:15 – 2:15</w:t>
      </w:r>
      <w:r w:rsidRPr="009E3F41">
        <w:t xml:space="preserve"> PM</w:t>
      </w:r>
      <w:r w:rsidR="009E3F41" w:rsidRPr="009E3F41">
        <w:tab/>
      </w:r>
      <w:r w:rsidRPr="009E3F41">
        <w:t>Lunch</w:t>
      </w:r>
    </w:p>
    <w:p w14:paraId="7B05A046" w14:textId="77777777" w:rsidR="00AC2994" w:rsidRPr="009E3F41" w:rsidRDefault="00501ADA" w:rsidP="009E3F41">
      <w:pPr>
        <w:tabs>
          <w:tab w:val="right" w:pos="2700"/>
          <w:tab w:val="left" w:pos="3150"/>
        </w:tabs>
      </w:pPr>
      <w:r w:rsidRPr="009E3F41">
        <w:tab/>
        <w:t>2:15- 4:15</w:t>
      </w:r>
      <w:r w:rsidR="00A340ED" w:rsidRPr="009E3F41">
        <w:t xml:space="preserve"> PM</w:t>
      </w:r>
      <w:r w:rsidR="00A340ED" w:rsidRPr="009E3F41">
        <w:tab/>
      </w:r>
      <w:r w:rsidR="00FA3D32" w:rsidRPr="009E3F41">
        <w:t>Session 3</w:t>
      </w:r>
      <w:r w:rsidR="00B0141D" w:rsidRPr="009E3F41">
        <w:t xml:space="preserve">- </w:t>
      </w:r>
      <w:r w:rsidR="003262BC" w:rsidRPr="009E3F41">
        <w:t>Operations (JH</w:t>
      </w:r>
      <w:r w:rsidR="00AC2994" w:rsidRPr="009E3F41">
        <w:t>)</w:t>
      </w:r>
    </w:p>
    <w:p w14:paraId="21E297CA" w14:textId="50471BFA" w:rsidR="00AC2994" w:rsidRPr="009E3F41" w:rsidRDefault="009E3F41" w:rsidP="009E3F41">
      <w:pPr>
        <w:tabs>
          <w:tab w:val="right" w:pos="2700"/>
          <w:tab w:val="left" w:pos="3150"/>
        </w:tabs>
      </w:pPr>
      <w:r w:rsidRPr="009E3F41">
        <w:tab/>
      </w:r>
      <w:r w:rsidRPr="009E3F41">
        <w:tab/>
      </w:r>
      <w:r w:rsidR="00AC2994" w:rsidRPr="009E3F41">
        <w:t xml:space="preserve">Operational Procedures </w:t>
      </w:r>
    </w:p>
    <w:p w14:paraId="0CE5EBB0" w14:textId="77777777" w:rsidR="00AC2994" w:rsidRPr="009E3F41" w:rsidRDefault="00AC2994" w:rsidP="009E3F41">
      <w:pPr>
        <w:tabs>
          <w:tab w:val="right" w:pos="2700"/>
          <w:tab w:val="left" w:pos="3150"/>
        </w:tabs>
      </w:pPr>
      <w:r w:rsidRPr="009E3F41">
        <w:tab/>
      </w:r>
      <w:r w:rsidRPr="009E3F41">
        <w:tab/>
      </w:r>
      <w:r w:rsidRPr="009E3F41">
        <w:tab/>
        <w:t>• Invoicing</w:t>
      </w:r>
    </w:p>
    <w:p w14:paraId="6B8F8777" w14:textId="77777777" w:rsidR="00AC2994" w:rsidRPr="009E3F41" w:rsidRDefault="00AC2994" w:rsidP="009E3F41">
      <w:pPr>
        <w:tabs>
          <w:tab w:val="right" w:pos="2700"/>
          <w:tab w:val="left" w:pos="3150"/>
        </w:tabs>
      </w:pPr>
      <w:r w:rsidRPr="009E3F41">
        <w:tab/>
      </w:r>
      <w:r w:rsidRPr="009E3F41">
        <w:tab/>
      </w:r>
      <w:r w:rsidRPr="009E3F41">
        <w:tab/>
        <w:t>• Payroll</w:t>
      </w:r>
    </w:p>
    <w:p w14:paraId="7C4CD9D6" w14:textId="77777777" w:rsidR="00AC2994" w:rsidRPr="009E3F41" w:rsidRDefault="00AC2994" w:rsidP="009E3F41">
      <w:pPr>
        <w:tabs>
          <w:tab w:val="right" w:pos="2700"/>
          <w:tab w:val="left" w:pos="3150"/>
        </w:tabs>
      </w:pPr>
      <w:r w:rsidRPr="009E3F41">
        <w:tab/>
      </w:r>
      <w:r w:rsidRPr="009E3F41">
        <w:tab/>
      </w:r>
      <w:r w:rsidRPr="009E3F41">
        <w:tab/>
        <w:t>• Managing Your Caseload</w:t>
      </w:r>
    </w:p>
    <w:p w14:paraId="2B4DDF74" w14:textId="1BADA90C" w:rsidR="00A340ED" w:rsidRPr="009E3F41" w:rsidRDefault="00AC2994" w:rsidP="009E3F41">
      <w:pPr>
        <w:tabs>
          <w:tab w:val="right" w:pos="2700"/>
          <w:tab w:val="left" w:pos="3150"/>
        </w:tabs>
      </w:pPr>
      <w:r w:rsidRPr="009E3F41">
        <w:t xml:space="preserve">           </w:t>
      </w:r>
      <w:r w:rsidR="009E3F41" w:rsidRPr="009E3F41">
        <w:tab/>
      </w:r>
      <w:r w:rsidR="00501ADA" w:rsidRPr="009E3F41">
        <w:t>4:15 – 4:30</w:t>
      </w:r>
      <w:r w:rsidR="00A340ED" w:rsidRPr="009E3F41">
        <w:t xml:space="preserve"> PM</w:t>
      </w:r>
      <w:r w:rsidR="009E3F41" w:rsidRPr="009E3F41">
        <w:tab/>
      </w:r>
      <w:r w:rsidR="00A340ED" w:rsidRPr="009E3F41">
        <w:t>Break</w:t>
      </w:r>
    </w:p>
    <w:p w14:paraId="65823097" w14:textId="5E852855" w:rsidR="00B0141D" w:rsidRPr="009E3F41" w:rsidRDefault="00AC2994" w:rsidP="009E3F41">
      <w:pPr>
        <w:tabs>
          <w:tab w:val="right" w:pos="2700"/>
          <w:tab w:val="left" w:pos="3150"/>
        </w:tabs>
      </w:pPr>
      <w:r w:rsidRPr="009E3F41">
        <w:t xml:space="preserve">           4:30 PM</w:t>
      </w:r>
      <w:r w:rsidR="009E3F41" w:rsidRPr="009E3F41">
        <w:t xml:space="preserve"> </w:t>
      </w:r>
      <w:r w:rsidR="003262BC" w:rsidRPr="009E3F41">
        <w:t>-</w:t>
      </w:r>
      <w:r w:rsidR="009E3F41" w:rsidRPr="009E3F41">
        <w:t xml:space="preserve"> </w:t>
      </w:r>
      <w:r w:rsidR="003262BC" w:rsidRPr="009E3F41">
        <w:t>6:15 PM</w:t>
      </w:r>
      <w:r w:rsidR="009E3F41" w:rsidRPr="009E3F41">
        <w:tab/>
      </w:r>
      <w:proofErr w:type="spellStart"/>
      <w:r w:rsidR="003262BC" w:rsidRPr="009E3F41">
        <w:t>Careshyft</w:t>
      </w:r>
      <w:proofErr w:type="spellEnd"/>
      <w:r w:rsidR="003262BC" w:rsidRPr="009E3F41">
        <w:t xml:space="preserve"> Lab</w:t>
      </w:r>
    </w:p>
    <w:p w14:paraId="4E8F0DAF" w14:textId="31A67BA8" w:rsidR="003262BC" w:rsidRPr="009E3F41" w:rsidRDefault="009E3F41" w:rsidP="009E3F41">
      <w:pPr>
        <w:tabs>
          <w:tab w:val="right" w:pos="2700"/>
          <w:tab w:val="left" w:pos="3150"/>
        </w:tabs>
      </w:pPr>
      <w:r>
        <w:tab/>
      </w:r>
      <w:r>
        <w:tab/>
      </w:r>
      <w:r w:rsidR="003262BC" w:rsidRPr="009E3F41">
        <w:t>Invoicing Interactive</w:t>
      </w:r>
    </w:p>
    <w:p w14:paraId="610CE3F0" w14:textId="4DD4F4FE" w:rsidR="003262BC" w:rsidRPr="009E3F41" w:rsidRDefault="009E3F41" w:rsidP="009E3F41">
      <w:pPr>
        <w:tabs>
          <w:tab w:val="right" w:pos="2700"/>
          <w:tab w:val="left" w:pos="3150"/>
        </w:tabs>
      </w:pPr>
      <w:r>
        <w:tab/>
      </w:r>
      <w:r>
        <w:tab/>
      </w:r>
      <w:r w:rsidR="003262BC" w:rsidRPr="009E3F41">
        <w:t>Payroll Interactive</w:t>
      </w:r>
    </w:p>
    <w:p w14:paraId="46916792" w14:textId="390012D5" w:rsidR="003262BC" w:rsidRPr="009E3F41" w:rsidRDefault="009E3F41" w:rsidP="009E3F41">
      <w:pPr>
        <w:tabs>
          <w:tab w:val="right" w:pos="2700"/>
          <w:tab w:val="left" w:pos="3150"/>
        </w:tabs>
      </w:pPr>
      <w:r>
        <w:tab/>
      </w:r>
      <w:r>
        <w:tab/>
      </w:r>
      <w:r w:rsidR="003262BC" w:rsidRPr="009E3F41">
        <w:t>Managing Your Caseload Interactive</w:t>
      </w:r>
    </w:p>
    <w:p w14:paraId="533F2FC5" w14:textId="2C7BBD11" w:rsidR="003262BC" w:rsidRPr="009E3F41" w:rsidRDefault="009E3F41" w:rsidP="009E3F41">
      <w:pPr>
        <w:tabs>
          <w:tab w:val="right" w:pos="2700"/>
          <w:tab w:val="left" w:pos="3150"/>
        </w:tabs>
      </w:pPr>
      <w:r>
        <w:tab/>
      </w:r>
      <w:r>
        <w:tab/>
      </w:r>
      <w:r w:rsidR="003262BC" w:rsidRPr="009E3F41">
        <w:t>Providing Relief to Clients and Caregivers Interactive</w:t>
      </w:r>
    </w:p>
    <w:p w14:paraId="3A186957" w14:textId="77777777" w:rsidR="00B0141D" w:rsidRPr="009E3F41" w:rsidRDefault="00B0141D" w:rsidP="009E3F41">
      <w:pPr>
        <w:tabs>
          <w:tab w:val="right" w:pos="2700"/>
          <w:tab w:val="left" w:pos="3150"/>
        </w:tabs>
      </w:pPr>
    </w:p>
    <w:p w14:paraId="558E011A" w14:textId="77777777" w:rsidR="00427625" w:rsidRPr="009E3F41" w:rsidRDefault="00427625" w:rsidP="009E3F41">
      <w:pPr>
        <w:tabs>
          <w:tab w:val="right" w:pos="2700"/>
          <w:tab w:val="left" w:pos="3150"/>
        </w:tabs>
      </w:pPr>
    </w:p>
    <w:p w14:paraId="13CFB74E" w14:textId="77777777" w:rsidR="009E3F41" w:rsidRPr="009E3F41" w:rsidRDefault="009E3F41" w:rsidP="009E3F41">
      <w:pPr>
        <w:tabs>
          <w:tab w:val="right" w:pos="2700"/>
          <w:tab w:val="left" w:pos="3150"/>
        </w:tabs>
        <w:sectPr w:rsidR="009E3F41" w:rsidRPr="009E3F41" w:rsidSect="00930146">
          <w:pgSz w:w="12240" w:h="15840"/>
          <w:pgMar w:top="2880" w:right="1008" w:bottom="1440" w:left="2160" w:header="1080" w:footer="720" w:gutter="0"/>
          <w:cols w:space="720"/>
          <w:docGrid w:linePitch="360"/>
        </w:sectPr>
      </w:pPr>
    </w:p>
    <w:p w14:paraId="5863E1B7" w14:textId="6BF79302" w:rsidR="00427625" w:rsidRPr="009E3F41" w:rsidRDefault="00873E19" w:rsidP="009E3F41">
      <w:pPr>
        <w:tabs>
          <w:tab w:val="right" w:pos="2700"/>
          <w:tab w:val="left" w:pos="3150"/>
        </w:tabs>
        <w:jc w:val="center"/>
        <w:rPr>
          <w:b/>
          <w:bCs/>
          <w:sz w:val="32"/>
          <w:szCs w:val="32"/>
        </w:rPr>
      </w:pPr>
      <w:r w:rsidRPr="009E3F41">
        <w:rPr>
          <w:b/>
          <w:bCs/>
          <w:sz w:val="32"/>
          <w:szCs w:val="32"/>
        </w:rPr>
        <w:lastRenderedPageBreak/>
        <w:t>TBD</w:t>
      </w:r>
      <w:r w:rsidR="00EC5FE9" w:rsidRPr="009E3F41">
        <w:rPr>
          <w:b/>
          <w:bCs/>
          <w:sz w:val="32"/>
          <w:szCs w:val="32"/>
        </w:rPr>
        <w:t>, 2019</w:t>
      </w:r>
      <w:r w:rsidRPr="009E3F41">
        <w:rPr>
          <w:b/>
          <w:bCs/>
          <w:sz w:val="32"/>
          <w:szCs w:val="32"/>
        </w:rPr>
        <w:t xml:space="preserve"> (Thursday)</w:t>
      </w:r>
    </w:p>
    <w:p w14:paraId="09E8E2B8" w14:textId="77777777" w:rsidR="009E3F41" w:rsidRPr="009E3F41" w:rsidRDefault="009E3F41" w:rsidP="009E3F41">
      <w:pPr>
        <w:tabs>
          <w:tab w:val="right" w:pos="2700"/>
          <w:tab w:val="left" w:pos="3150"/>
        </w:tabs>
      </w:pPr>
    </w:p>
    <w:p w14:paraId="0AD7033D" w14:textId="2D19A00D" w:rsidR="00EC5FE9" w:rsidRPr="009E3F41" w:rsidRDefault="009E3F41" w:rsidP="009E3F41">
      <w:pPr>
        <w:tabs>
          <w:tab w:val="right" w:pos="2700"/>
          <w:tab w:val="left" w:pos="3150"/>
        </w:tabs>
      </w:pPr>
      <w:r>
        <w:tab/>
      </w:r>
      <w:r w:rsidR="003262BC" w:rsidRPr="009E3F41">
        <w:t>9:00 AM-5:00 PM</w:t>
      </w:r>
      <w:r>
        <w:tab/>
      </w:r>
      <w:r w:rsidR="00EC5FE9" w:rsidRPr="009E3F41">
        <w:t>Building a Referral Base (LM)</w:t>
      </w:r>
    </w:p>
    <w:p w14:paraId="75A3F693" w14:textId="6AC7DA98" w:rsidR="00EC5FE9" w:rsidRPr="009E3F41" w:rsidRDefault="009E3F41" w:rsidP="009E3F41">
      <w:pPr>
        <w:tabs>
          <w:tab w:val="right" w:pos="2700"/>
          <w:tab w:val="left" w:pos="3150"/>
        </w:tabs>
      </w:pPr>
      <w:r>
        <w:tab/>
      </w:r>
      <w:r>
        <w:tab/>
      </w:r>
      <w:r w:rsidR="00EC5FE9" w:rsidRPr="009E3F41">
        <w:t xml:space="preserve">Marketing Material Used for Building a Referral Base </w:t>
      </w:r>
    </w:p>
    <w:p w14:paraId="2E37672E" w14:textId="167639E7" w:rsidR="001251B5" w:rsidRPr="009E3F41" w:rsidRDefault="00EC5FE9" w:rsidP="009E3F41">
      <w:pPr>
        <w:tabs>
          <w:tab w:val="right" w:pos="2700"/>
          <w:tab w:val="left" w:pos="3150"/>
        </w:tabs>
      </w:pPr>
      <w:r w:rsidRPr="009E3F41">
        <w:t xml:space="preserve">                                           </w:t>
      </w:r>
      <w:r w:rsidR="009E3F41" w:rsidRPr="009E3F41">
        <w:tab/>
      </w:r>
      <w:r w:rsidRPr="009E3F41">
        <w:t>Review Marketing Modules</w:t>
      </w:r>
    </w:p>
    <w:p w14:paraId="1E7E1A44" w14:textId="67634769" w:rsidR="00EC5FE9" w:rsidRPr="009E3F41" w:rsidRDefault="009E3F41" w:rsidP="009E3F41">
      <w:pPr>
        <w:tabs>
          <w:tab w:val="right" w:pos="2700"/>
          <w:tab w:val="left" w:pos="3150"/>
        </w:tabs>
      </w:pPr>
      <w:r w:rsidRPr="009E3F41">
        <w:tab/>
      </w:r>
      <w:r w:rsidRPr="009E3F41">
        <w:tab/>
      </w:r>
      <w:r w:rsidR="00EC5FE9" w:rsidRPr="009E3F41">
        <w:t>Review Tip Sheets</w:t>
      </w:r>
    </w:p>
    <w:p w14:paraId="66C27246" w14:textId="2EDA4528" w:rsidR="00EC5FE9" w:rsidRPr="009E3F41" w:rsidRDefault="009E3F41" w:rsidP="009E3F41">
      <w:pPr>
        <w:tabs>
          <w:tab w:val="right" w:pos="2700"/>
          <w:tab w:val="left" w:pos="3150"/>
        </w:tabs>
      </w:pPr>
      <w:r w:rsidRPr="009E3F41">
        <w:tab/>
      </w:r>
      <w:r w:rsidRPr="009E3F41">
        <w:tab/>
      </w:r>
      <w:r w:rsidR="00EC5FE9" w:rsidRPr="009E3F41">
        <w:t>Working with Case Managers</w:t>
      </w:r>
    </w:p>
    <w:p w14:paraId="4CA6E3E3" w14:textId="72AF60BA" w:rsidR="00EC5FE9" w:rsidRDefault="00EC5FE9" w:rsidP="009E3F41">
      <w:pPr>
        <w:tabs>
          <w:tab w:val="right" w:pos="2700"/>
          <w:tab w:val="left" w:pos="3150"/>
        </w:tabs>
      </w:pPr>
      <w:r w:rsidRPr="009E3F41">
        <w:tab/>
      </w:r>
      <w:r w:rsidRPr="009E3F41">
        <w:tab/>
        <w:t>Performing Hospital In-Service</w:t>
      </w:r>
    </w:p>
    <w:p w14:paraId="4D1EB37C" w14:textId="1B5AE206" w:rsidR="009E3F41" w:rsidRPr="009E3F41" w:rsidRDefault="009E3F41" w:rsidP="009E3F41">
      <w:pPr>
        <w:tabs>
          <w:tab w:val="right" w:pos="2700"/>
          <w:tab w:val="left" w:pos="3150"/>
        </w:tabs>
        <w:ind w:left="2880"/>
      </w:pPr>
      <w:r>
        <w:tab/>
      </w:r>
      <w:r w:rsidRPr="009E3F41">
        <w:t xml:space="preserve">How to leverage a referral partnership to provide CEU </w:t>
      </w:r>
      <w:r>
        <w:tab/>
      </w:r>
      <w:r w:rsidRPr="009E3F41">
        <w:t>Program</w:t>
      </w:r>
    </w:p>
    <w:p w14:paraId="3000568A" w14:textId="1CCFAC85" w:rsidR="001251B5" w:rsidRPr="009E3F41" w:rsidRDefault="009E3F41" w:rsidP="009E3F41">
      <w:pPr>
        <w:tabs>
          <w:tab w:val="right" w:pos="2700"/>
          <w:tab w:val="left" w:pos="3150"/>
        </w:tabs>
      </w:pPr>
      <w:r>
        <w:tab/>
      </w:r>
      <w:r>
        <w:tab/>
      </w:r>
      <w:r w:rsidR="00EC5FE9" w:rsidRPr="009E3F41">
        <w:t>Hospital Zones of Opportunity</w:t>
      </w:r>
    </w:p>
    <w:p w14:paraId="1804A7A1" w14:textId="77777777" w:rsidR="00EC5FE9" w:rsidRPr="009E3F41" w:rsidRDefault="00FC4289" w:rsidP="009E3F41">
      <w:pPr>
        <w:tabs>
          <w:tab w:val="right" w:pos="2700"/>
          <w:tab w:val="left" w:pos="3150"/>
        </w:tabs>
      </w:pPr>
      <w:r w:rsidRPr="009E3F41">
        <w:t xml:space="preserve">                                </w:t>
      </w:r>
      <w:r w:rsidR="00EC5FE9" w:rsidRPr="009E3F41">
        <w:tab/>
      </w:r>
    </w:p>
    <w:p w14:paraId="059F8782" w14:textId="77777777" w:rsidR="00EC5FE9" w:rsidRPr="009E3F41" w:rsidRDefault="00EC5FE9" w:rsidP="009E3F41">
      <w:pPr>
        <w:tabs>
          <w:tab w:val="right" w:pos="2700"/>
          <w:tab w:val="left" w:pos="3150"/>
        </w:tabs>
      </w:pPr>
    </w:p>
    <w:p w14:paraId="541E4CA9" w14:textId="77777777" w:rsidR="00EC5FE9" w:rsidRPr="009E3F41" w:rsidRDefault="00EC5FE9" w:rsidP="009E3F41">
      <w:pPr>
        <w:tabs>
          <w:tab w:val="right" w:pos="2700"/>
          <w:tab w:val="left" w:pos="3150"/>
        </w:tabs>
      </w:pPr>
    </w:p>
    <w:p w14:paraId="296FBF58" w14:textId="77777777" w:rsidR="001251B5" w:rsidRPr="009E3F41" w:rsidRDefault="001251B5" w:rsidP="009E3F41">
      <w:pPr>
        <w:tabs>
          <w:tab w:val="right" w:pos="2700"/>
          <w:tab w:val="left" w:pos="3150"/>
        </w:tabs>
      </w:pPr>
    </w:p>
    <w:p w14:paraId="3F0C658A" w14:textId="77777777" w:rsidR="001251B5" w:rsidRPr="009E3F41" w:rsidRDefault="001251B5" w:rsidP="009E3F41">
      <w:pPr>
        <w:tabs>
          <w:tab w:val="right" w:pos="2700"/>
          <w:tab w:val="left" w:pos="3150"/>
        </w:tabs>
      </w:pPr>
    </w:p>
    <w:p w14:paraId="59A03F6A" w14:textId="77777777" w:rsidR="001251B5" w:rsidRPr="009E3F41" w:rsidRDefault="001251B5" w:rsidP="009E3F41">
      <w:pPr>
        <w:tabs>
          <w:tab w:val="right" w:pos="2700"/>
          <w:tab w:val="left" w:pos="3150"/>
        </w:tabs>
      </w:pPr>
    </w:p>
    <w:p w14:paraId="73ADAF01" w14:textId="77777777" w:rsidR="001251B5" w:rsidRPr="009E3F41" w:rsidRDefault="001251B5" w:rsidP="009E3F41">
      <w:pPr>
        <w:tabs>
          <w:tab w:val="right" w:pos="2700"/>
          <w:tab w:val="left" w:pos="3150"/>
        </w:tabs>
      </w:pPr>
    </w:p>
    <w:p w14:paraId="691FAFF9" w14:textId="77777777" w:rsidR="001251B5" w:rsidRPr="009E3F41" w:rsidRDefault="001251B5" w:rsidP="009E3F41">
      <w:pPr>
        <w:tabs>
          <w:tab w:val="right" w:pos="2700"/>
          <w:tab w:val="left" w:pos="3150"/>
        </w:tabs>
      </w:pPr>
    </w:p>
    <w:p w14:paraId="02B225D3" w14:textId="77777777" w:rsidR="009E3F41" w:rsidRPr="009E3F41" w:rsidRDefault="009E3F41" w:rsidP="009E3F41">
      <w:pPr>
        <w:tabs>
          <w:tab w:val="right" w:pos="2700"/>
          <w:tab w:val="left" w:pos="3150"/>
        </w:tabs>
        <w:sectPr w:rsidR="009E3F41" w:rsidRPr="009E3F41" w:rsidSect="00930146">
          <w:pgSz w:w="12240" w:h="15840"/>
          <w:pgMar w:top="2880" w:right="1008" w:bottom="1440" w:left="2160" w:header="1080" w:footer="720" w:gutter="0"/>
          <w:cols w:space="720"/>
          <w:docGrid w:linePitch="360"/>
        </w:sectPr>
      </w:pPr>
    </w:p>
    <w:p w14:paraId="1D9E533E" w14:textId="22B7DD51" w:rsidR="00EC5FE9" w:rsidRPr="009E3F41" w:rsidRDefault="00873E19" w:rsidP="009E3F41">
      <w:pPr>
        <w:tabs>
          <w:tab w:val="right" w:pos="2700"/>
          <w:tab w:val="left" w:pos="3150"/>
        </w:tabs>
        <w:jc w:val="center"/>
        <w:rPr>
          <w:b/>
          <w:bCs/>
          <w:sz w:val="32"/>
          <w:szCs w:val="32"/>
        </w:rPr>
      </w:pPr>
      <w:r w:rsidRPr="009E3F41">
        <w:rPr>
          <w:b/>
          <w:bCs/>
          <w:sz w:val="32"/>
          <w:szCs w:val="32"/>
        </w:rPr>
        <w:lastRenderedPageBreak/>
        <w:t>TBD</w:t>
      </w:r>
      <w:r w:rsidR="00EC5FE9" w:rsidRPr="009E3F41">
        <w:rPr>
          <w:b/>
          <w:bCs/>
          <w:sz w:val="32"/>
          <w:szCs w:val="32"/>
        </w:rPr>
        <w:t>, 2019</w:t>
      </w:r>
      <w:r w:rsidRPr="009E3F41">
        <w:rPr>
          <w:b/>
          <w:bCs/>
          <w:sz w:val="32"/>
          <w:szCs w:val="32"/>
        </w:rPr>
        <w:t xml:space="preserve"> (Friday)</w:t>
      </w:r>
    </w:p>
    <w:p w14:paraId="5DEC30FC" w14:textId="77777777" w:rsidR="001251B5" w:rsidRPr="009E3F41" w:rsidRDefault="001251B5" w:rsidP="009E3F41">
      <w:pPr>
        <w:tabs>
          <w:tab w:val="right" w:pos="2700"/>
          <w:tab w:val="left" w:pos="3150"/>
        </w:tabs>
      </w:pPr>
    </w:p>
    <w:p w14:paraId="49202DFB" w14:textId="31C4FD2B" w:rsidR="001251B5" w:rsidRPr="009E3F41" w:rsidRDefault="009E3F41" w:rsidP="009E3F41">
      <w:pPr>
        <w:tabs>
          <w:tab w:val="right" w:pos="2700"/>
          <w:tab w:val="left" w:pos="3150"/>
        </w:tabs>
      </w:pPr>
      <w:r>
        <w:tab/>
      </w:r>
      <w:r w:rsidR="001251B5" w:rsidRPr="009E3F41">
        <w:t>9:00 AM-12PM</w:t>
      </w:r>
      <w:r>
        <w:tab/>
      </w:r>
      <w:r w:rsidR="001251B5" w:rsidRPr="009E3F41">
        <w:t xml:space="preserve">Session 1- </w:t>
      </w:r>
      <w:proofErr w:type="spellStart"/>
      <w:r w:rsidR="001251B5" w:rsidRPr="009E3F41">
        <w:t>Careshyft</w:t>
      </w:r>
      <w:proofErr w:type="spellEnd"/>
      <w:r w:rsidR="001251B5" w:rsidRPr="009E3F41">
        <w:t xml:space="preserve"> Lab-Dream Team</w:t>
      </w:r>
    </w:p>
    <w:p w14:paraId="7290C861" w14:textId="47E59DFB" w:rsidR="001251B5" w:rsidRPr="009E3F41" w:rsidRDefault="009E3F41" w:rsidP="009E3F41">
      <w:pPr>
        <w:tabs>
          <w:tab w:val="right" w:pos="2700"/>
          <w:tab w:val="left" w:pos="3150"/>
        </w:tabs>
      </w:pPr>
      <w:r>
        <w:tab/>
      </w:r>
      <w:r>
        <w:tab/>
      </w:r>
      <w:r w:rsidR="001251B5" w:rsidRPr="009E3F41">
        <w:t>Sales and Marketing Interactive</w:t>
      </w:r>
    </w:p>
    <w:p w14:paraId="3764150B" w14:textId="04E88625" w:rsidR="00FC4289" w:rsidRPr="009E3F41" w:rsidRDefault="00FC4289" w:rsidP="009E3F41">
      <w:pPr>
        <w:tabs>
          <w:tab w:val="right" w:pos="2700"/>
          <w:tab w:val="left" w:pos="3150"/>
        </w:tabs>
        <w:ind w:left="3150"/>
      </w:pPr>
      <w:proofErr w:type="spellStart"/>
      <w:r w:rsidRPr="009E3F41">
        <w:t>Careshyft</w:t>
      </w:r>
      <w:proofErr w:type="spellEnd"/>
      <w:r w:rsidRPr="009E3F41">
        <w:t xml:space="preserve"> Lab-demonstration and interactive exercise of</w:t>
      </w:r>
      <w:r w:rsidR="009E3F41" w:rsidRPr="009E3F41">
        <w:t xml:space="preserve"> </w:t>
      </w:r>
      <w:r w:rsidRPr="009E3F41">
        <w:t>selling services to referral sources</w:t>
      </w:r>
    </w:p>
    <w:p w14:paraId="15881EBD" w14:textId="77777777" w:rsidR="00FC4289" w:rsidRPr="009E3F41" w:rsidRDefault="00FC4289" w:rsidP="009E3F41">
      <w:pPr>
        <w:tabs>
          <w:tab w:val="right" w:pos="2700"/>
          <w:tab w:val="left" w:pos="3150"/>
        </w:tabs>
      </w:pPr>
    </w:p>
    <w:p w14:paraId="2210070A" w14:textId="77777777" w:rsidR="001251B5" w:rsidRPr="009E3F41" w:rsidRDefault="001251B5" w:rsidP="009E3F41">
      <w:pPr>
        <w:tabs>
          <w:tab w:val="right" w:pos="2700"/>
          <w:tab w:val="left" w:pos="3150"/>
        </w:tabs>
      </w:pPr>
    </w:p>
    <w:p w14:paraId="5BEABDF5" w14:textId="24759134" w:rsidR="001251B5" w:rsidRPr="009E3F41" w:rsidRDefault="009E3F41" w:rsidP="009E3F41">
      <w:pPr>
        <w:tabs>
          <w:tab w:val="right" w:pos="2700"/>
          <w:tab w:val="left" w:pos="3150"/>
        </w:tabs>
      </w:pPr>
      <w:r>
        <w:tab/>
      </w:r>
      <w:r w:rsidR="001251B5" w:rsidRPr="009E3F41">
        <w:t xml:space="preserve">12:00 PM- 1:00PM </w:t>
      </w:r>
      <w:r>
        <w:tab/>
      </w:r>
      <w:r w:rsidR="001251B5" w:rsidRPr="009E3F41">
        <w:t>Lunch</w:t>
      </w:r>
    </w:p>
    <w:p w14:paraId="57864A1A" w14:textId="181B0122" w:rsidR="001251B5" w:rsidRPr="009E3F41" w:rsidRDefault="009E3F41" w:rsidP="009E3F41">
      <w:pPr>
        <w:tabs>
          <w:tab w:val="right" w:pos="2700"/>
          <w:tab w:val="left" w:pos="3150"/>
        </w:tabs>
      </w:pPr>
      <w:r>
        <w:tab/>
      </w:r>
      <w:r w:rsidR="001251B5" w:rsidRPr="009E3F41">
        <w:t xml:space="preserve">1:00 PM – 3:00 PM </w:t>
      </w:r>
      <w:r>
        <w:tab/>
      </w:r>
      <w:r w:rsidR="001251B5" w:rsidRPr="009E3F41">
        <w:t>Session 2-</w:t>
      </w:r>
      <w:r w:rsidR="00873E19" w:rsidRPr="009E3F41">
        <w:t>Dreamteam Oversight and Support</w:t>
      </w:r>
    </w:p>
    <w:p w14:paraId="55D5A913" w14:textId="0E9F8CAE" w:rsidR="001251B5" w:rsidRPr="009E3F41" w:rsidRDefault="009E3F41" w:rsidP="009E3F41">
      <w:pPr>
        <w:tabs>
          <w:tab w:val="right" w:pos="2700"/>
          <w:tab w:val="left" w:pos="3150"/>
        </w:tabs>
      </w:pPr>
      <w:r>
        <w:tab/>
      </w:r>
      <w:r>
        <w:tab/>
      </w:r>
      <w:r w:rsidR="00873E19" w:rsidRPr="009E3F41">
        <w:t>Website, Social Media &amp; SEO</w:t>
      </w:r>
    </w:p>
    <w:p w14:paraId="00C431BF" w14:textId="129776BD" w:rsidR="00FC4289" w:rsidRPr="009E3F41" w:rsidRDefault="009E3F41" w:rsidP="009E3F41">
      <w:pPr>
        <w:tabs>
          <w:tab w:val="right" w:pos="2700"/>
          <w:tab w:val="left" w:pos="3150"/>
        </w:tabs>
      </w:pPr>
      <w:r>
        <w:tab/>
      </w:r>
      <w:r>
        <w:tab/>
      </w:r>
      <w:r w:rsidR="00873E19" w:rsidRPr="009E3F41">
        <w:t>Access to Documents</w:t>
      </w:r>
      <w:r w:rsidR="00FC4289" w:rsidRPr="009E3F41">
        <w:t xml:space="preserve"> and other materials on </w:t>
      </w:r>
      <w:proofErr w:type="spellStart"/>
      <w:r w:rsidR="00FC4289" w:rsidRPr="009E3F41">
        <w:t>Careshyft</w:t>
      </w:r>
      <w:proofErr w:type="spellEnd"/>
    </w:p>
    <w:p w14:paraId="01B518D3" w14:textId="5A529AA9" w:rsidR="001251B5" w:rsidRPr="009E3F41" w:rsidRDefault="009E3F41" w:rsidP="009E3F41">
      <w:pPr>
        <w:tabs>
          <w:tab w:val="right" w:pos="2700"/>
          <w:tab w:val="left" w:pos="3150"/>
        </w:tabs>
      </w:pPr>
      <w:r>
        <w:tab/>
      </w:r>
      <w:r>
        <w:tab/>
      </w:r>
      <w:r w:rsidR="00FC4289" w:rsidRPr="009E3F41">
        <w:t xml:space="preserve">Franchise Portal                             </w:t>
      </w:r>
    </w:p>
    <w:p w14:paraId="1B85FF1E" w14:textId="4BD2BECD" w:rsidR="001251B5" w:rsidRPr="009E3F41" w:rsidRDefault="009E3F41" w:rsidP="009E3F41">
      <w:pPr>
        <w:tabs>
          <w:tab w:val="right" w:pos="2700"/>
          <w:tab w:val="left" w:pos="3150"/>
        </w:tabs>
      </w:pPr>
      <w:r>
        <w:tab/>
      </w:r>
      <w:r>
        <w:tab/>
      </w:r>
      <w:r w:rsidR="00873E19" w:rsidRPr="009E3F41">
        <w:t>Overview of Vendor Relationships</w:t>
      </w:r>
    </w:p>
    <w:p w14:paraId="7E98E42B" w14:textId="218FCAEA" w:rsidR="00FC4289" w:rsidRPr="009E3F41" w:rsidRDefault="009E3F41" w:rsidP="009E3F41">
      <w:pPr>
        <w:tabs>
          <w:tab w:val="right" w:pos="2700"/>
          <w:tab w:val="left" w:pos="3150"/>
        </w:tabs>
      </w:pPr>
      <w:r>
        <w:tab/>
      </w:r>
      <w:r>
        <w:tab/>
      </w:r>
      <w:r w:rsidR="00FC4289" w:rsidRPr="009E3F41">
        <w:t>Report and Management Requirements</w:t>
      </w:r>
    </w:p>
    <w:p w14:paraId="4A763500" w14:textId="5A5F5F4A" w:rsidR="001251B5" w:rsidRPr="009E3F41" w:rsidRDefault="009E3F41" w:rsidP="009E3F41">
      <w:pPr>
        <w:tabs>
          <w:tab w:val="right" w:pos="2700"/>
          <w:tab w:val="left" w:pos="3150"/>
        </w:tabs>
      </w:pPr>
      <w:r>
        <w:tab/>
      </w:r>
      <w:r w:rsidR="001251B5" w:rsidRPr="009E3F41">
        <w:t>3:00 PM- 3:15 PM</w:t>
      </w:r>
      <w:r>
        <w:tab/>
      </w:r>
      <w:r w:rsidR="001251B5" w:rsidRPr="009E3F41">
        <w:t>Break</w:t>
      </w:r>
    </w:p>
    <w:p w14:paraId="33DC2E79" w14:textId="0EAFC2D2" w:rsidR="001251B5" w:rsidRPr="009E3F41" w:rsidRDefault="009E3F41" w:rsidP="009E3F41">
      <w:pPr>
        <w:tabs>
          <w:tab w:val="right" w:pos="2700"/>
          <w:tab w:val="left" w:pos="3150"/>
        </w:tabs>
      </w:pPr>
      <w:r>
        <w:tab/>
      </w:r>
      <w:r w:rsidR="001251B5" w:rsidRPr="009E3F41">
        <w:t>3:15 PM- 5:00 PM</w:t>
      </w:r>
      <w:r>
        <w:tab/>
      </w:r>
      <w:r w:rsidR="001251B5" w:rsidRPr="009E3F41">
        <w:t>Review</w:t>
      </w:r>
    </w:p>
    <w:p w14:paraId="20EF99E5" w14:textId="4E237C0F" w:rsidR="001251B5" w:rsidRPr="009E3F41" w:rsidRDefault="009E3F41" w:rsidP="009E3F41">
      <w:pPr>
        <w:tabs>
          <w:tab w:val="right" w:pos="2700"/>
          <w:tab w:val="left" w:pos="3150"/>
        </w:tabs>
      </w:pPr>
      <w:r>
        <w:tab/>
      </w:r>
      <w:r>
        <w:tab/>
      </w:r>
      <w:r w:rsidR="001251B5" w:rsidRPr="009E3F41">
        <w:t>Q&amp;A</w:t>
      </w:r>
    </w:p>
    <w:p w14:paraId="22EFBA0A" w14:textId="77777777" w:rsidR="001251B5" w:rsidRPr="009E3F41" w:rsidRDefault="001251B5" w:rsidP="009E3F41">
      <w:pPr>
        <w:tabs>
          <w:tab w:val="right" w:pos="2700"/>
          <w:tab w:val="left" w:pos="3150"/>
        </w:tabs>
      </w:pPr>
      <w:r w:rsidRPr="009E3F41">
        <w:t xml:space="preserve">     </w:t>
      </w:r>
    </w:p>
    <w:p w14:paraId="61C0CEEC" w14:textId="77777777" w:rsidR="001251B5" w:rsidRPr="009E3F41" w:rsidRDefault="001251B5" w:rsidP="009E3F41">
      <w:pPr>
        <w:tabs>
          <w:tab w:val="right" w:pos="2700"/>
          <w:tab w:val="left" w:pos="3150"/>
        </w:tabs>
      </w:pPr>
    </w:p>
    <w:p w14:paraId="3CCF23E7" w14:textId="77777777" w:rsidR="00BF294A" w:rsidRPr="009E3F41" w:rsidRDefault="00BF294A" w:rsidP="009E3F41">
      <w:pPr>
        <w:tabs>
          <w:tab w:val="right" w:pos="2700"/>
          <w:tab w:val="left" w:pos="3150"/>
        </w:tabs>
      </w:pPr>
    </w:p>
    <w:p w14:paraId="4F0FFFB5" w14:textId="77777777" w:rsidR="001251B5" w:rsidRPr="009E3F41" w:rsidRDefault="00BF294A" w:rsidP="009E3F41">
      <w:pPr>
        <w:tabs>
          <w:tab w:val="right" w:pos="2700"/>
          <w:tab w:val="left" w:pos="3150"/>
        </w:tabs>
        <w:rPr>
          <w:b/>
          <w:bCs/>
          <w:sz w:val="32"/>
          <w:szCs w:val="32"/>
        </w:rPr>
      </w:pPr>
      <w:r w:rsidRPr="009E3F41">
        <w:rPr>
          <w:b/>
          <w:bCs/>
          <w:sz w:val="32"/>
          <w:szCs w:val="32"/>
        </w:rPr>
        <w:lastRenderedPageBreak/>
        <w:t>Key:</w:t>
      </w:r>
    </w:p>
    <w:p w14:paraId="33D1B3F9" w14:textId="77777777" w:rsidR="00BF294A" w:rsidRPr="009E3F41" w:rsidRDefault="00BF294A" w:rsidP="009E3F41">
      <w:pPr>
        <w:tabs>
          <w:tab w:val="right" w:pos="2700"/>
          <w:tab w:val="left" w:pos="3150"/>
        </w:tabs>
      </w:pPr>
      <w:r w:rsidRPr="009E3F41">
        <w:t>Jeff Hatten (JH)</w:t>
      </w:r>
    </w:p>
    <w:p w14:paraId="0EF21C8B" w14:textId="77777777" w:rsidR="00BF294A" w:rsidRPr="009E3F41" w:rsidRDefault="00BF294A" w:rsidP="009E3F41">
      <w:pPr>
        <w:tabs>
          <w:tab w:val="right" w:pos="2700"/>
          <w:tab w:val="left" w:pos="3150"/>
        </w:tabs>
      </w:pPr>
      <w:r w:rsidRPr="009E3F41">
        <w:t>David Goodman (DG)</w:t>
      </w:r>
    </w:p>
    <w:p w14:paraId="793DC61A" w14:textId="77777777" w:rsidR="00BF294A" w:rsidRPr="009E3F41" w:rsidRDefault="00BF294A" w:rsidP="009E3F41">
      <w:pPr>
        <w:tabs>
          <w:tab w:val="right" w:pos="2700"/>
          <w:tab w:val="left" w:pos="3150"/>
        </w:tabs>
      </w:pPr>
      <w:r w:rsidRPr="009E3F41">
        <w:t>Frank Esposito (FE)</w:t>
      </w:r>
    </w:p>
    <w:p w14:paraId="51E5C9D5" w14:textId="77777777" w:rsidR="00BF294A" w:rsidRPr="009E3F41" w:rsidRDefault="00BF294A" w:rsidP="009E3F41">
      <w:pPr>
        <w:tabs>
          <w:tab w:val="right" w:pos="2700"/>
          <w:tab w:val="left" w:pos="3150"/>
        </w:tabs>
      </w:pPr>
      <w:r w:rsidRPr="009E3F41">
        <w:t xml:space="preserve">Lori </w:t>
      </w:r>
      <w:proofErr w:type="spellStart"/>
      <w:r w:rsidRPr="009E3F41">
        <w:t>Moshier</w:t>
      </w:r>
      <w:proofErr w:type="spellEnd"/>
      <w:r w:rsidRPr="009E3F41">
        <w:t xml:space="preserve"> (LM)</w:t>
      </w:r>
    </w:p>
    <w:p w14:paraId="777CC9EA" w14:textId="77777777" w:rsidR="001830D6" w:rsidRPr="009E3F41" w:rsidRDefault="001830D6" w:rsidP="009E3F41">
      <w:pPr>
        <w:tabs>
          <w:tab w:val="right" w:pos="2700"/>
          <w:tab w:val="left" w:pos="3150"/>
        </w:tabs>
      </w:pPr>
      <w:r w:rsidRPr="009E3F41">
        <w:t>Maria Mattera (MM)</w:t>
      </w:r>
    </w:p>
    <w:p w14:paraId="095B1889" w14:textId="77777777" w:rsidR="001830D6" w:rsidRPr="009E3F41" w:rsidRDefault="001830D6" w:rsidP="009E3F41">
      <w:pPr>
        <w:tabs>
          <w:tab w:val="right" w:pos="2700"/>
          <w:tab w:val="left" w:pos="3150"/>
        </w:tabs>
      </w:pPr>
      <w:r w:rsidRPr="009E3F41">
        <w:t>Ingrid Becket (IB)</w:t>
      </w:r>
    </w:p>
    <w:p w14:paraId="06C9036F" w14:textId="6036087A" w:rsidR="00BF294A" w:rsidRPr="009E3F41" w:rsidRDefault="001830D6" w:rsidP="009E3F41">
      <w:pPr>
        <w:tabs>
          <w:tab w:val="right" w:pos="2700"/>
          <w:tab w:val="left" w:pos="3150"/>
        </w:tabs>
      </w:pPr>
      <w:r w:rsidRPr="009E3F41">
        <w:t>Guest Appearance-Caregivers, Nurse, Clients</w:t>
      </w:r>
      <w:bookmarkStart w:id="0" w:name="_GoBack"/>
      <w:bookmarkEnd w:id="0"/>
      <w:r w:rsidR="00BF294A" w:rsidRPr="009E3F41">
        <w:br/>
      </w:r>
    </w:p>
    <w:p w14:paraId="68956D9F" w14:textId="77777777" w:rsidR="00605EE5" w:rsidRPr="009E3F41" w:rsidRDefault="00605EE5" w:rsidP="00FA3D32">
      <w:pPr>
        <w:tabs>
          <w:tab w:val="right" w:pos="2520"/>
          <w:tab w:val="left" w:pos="2880"/>
        </w:tabs>
        <w:spacing w:after="20"/>
        <w:rPr>
          <w:rFonts w:ascii="Helvetica" w:hAnsi="Helvetica"/>
          <w:color w:val="222A35" w:themeColor="text2" w:themeShade="80"/>
        </w:rPr>
      </w:pPr>
    </w:p>
    <w:p w14:paraId="479B64B9" w14:textId="77777777" w:rsidR="00605EE5" w:rsidRPr="009E3F41" w:rsidRDefault="00605EE5" w:rsidP="00576361">
      <w:pPr>
        <w:tabs>
          <w:tab w:val="right" w:pos="2520"/>
          <w:tab w:val="left" w:pos="2880"/>
        </w:tabs>
        <w:spacing w:after="20"/>
        <w:rPr>
          <w:rFonts w:ascii="Helvetica" w:hAnsi="Helvetica"/>
          <w:color w:val="222A35" w:themeColor="text2" w:themeShade="80"/>
        </w:rPr>
      </w:pPr>
    </w:p>
    <w:p w14:paraId="2F73DFA1" w14:textId="77777777" w:rsidR="00605EE5" w:rsidRPr="009E3F41" w:rsidRDefault="00605EE5" w:rsidP="00576361">
      <w:pPr>
        <w:tabs>
          <w:tab w:val="right" w:pos="2520"/>
          <w:tab w:val="left" w:pos="2880"/>
        </w:tabs>
        <w:spacing w:after="20"/>
        <w:rPr>
          <w:rFonts w:ascii="Helvetica" w:hAnsi="Helvetica"/>
          <w:color w:val="222A35" w:themeColor="text2" w:themeShade="80"/>
        </w:rPr>
      </w:pPr>
    </w:p>
    <w:p w14:paraId="0B56F5D7" w14:textId="77777777" w:rsidR="002622FE" w:rsidRPr="009E3F41" w:rsidRDefault="00FA3D32" w:rsidP="00FA3D32">
      <w:pPr>
        <w:tabs>
          <w:tab w:val="right" w:pos="2520"/>
          <w:tab w:val="left" w:pos="2880"/>
        </w:tabs>
        <w:spacing w:after="20"/>
        <w:jc w:val="center"/>
        <w:rPr>
          <w:rFonts w:ascii="Helvetica" w:hAnsi="Helvetica"/>
          <w:color w:val="222A35" w:themeColor="text2" w:themeShade="80"/>
        </w:rPr>
      </w:pPr>
      <w:r w:rsidRPr="009E3F41">
        <w:rPr>
          <w:rFonts w:ascii="Helvetica" w:hAnsi="Helvetica"/>
          <w:i/>
          <w:color w:val="222A35" w:themeColor="text2" w:themeShade="80"/>
          <w:sz w:val="28"/>
        </w:rPr>
        <w:t>End of Training!</w:t>
      </w:r>
    </w:p>
    <w:p w14:paraId="2221DE1F" w14:textId="77777777" w:rsidR="002622FE" w:rsidRPr="009E3F41" w:rsidRDefault="002622FE" w:rsidP="002622FE">
      <w:pPr>
        <w:tabs>
          <w:tab w:val="right" w:pos="2520"/>
          <w:tab w:val="left" w:pos="2880"/>
        </w:tabs>
        <w:spacing w:after="20"/>
        <w:rPr>
          <w:rFonts w:ascii="Helvetica" w:hAnsi="Helvetica"/>
          <w:color w:val="222A35" w:themeColor="text2" w:themeShade="80"/>
        </w:rPr>
      </w:pPr>
    </w:p>
    <w:p w14:paraId="08531AC4" w14:textId="77777777" w:rsidR="002622FE" w:rsidRPr="009E3F41" w:rsidRDefault="002622FE" w:rsidP="002622FE">
      <w:pPr>
        <w:tabs>
          <w:tab w:val="right" w:pos="2520"/>
          <w:tab w:val="left" w:pos="2880"/>
        </w:tabs>
        <w:spacing w:after="20"/>
        <w:rPr>
          <w:rFonts w:ascii="Helvetica" w:hAnsi="Helvetica"/>
          <w:color w:val="222A35" w:themeColor="text2" w:themeShade="80"/>
        </w:rPr>
      </w:pPr>
    </w:p>
    <w:p w14:paraId="773679F6" w14:textId="77777777" w:rsidR="00555AE4" w:rsidRPr="009E3F41" w:rsidRDefault="00555AE4" w:rsidP="00E7491E">
      <w:pPr>
        <w:tabs>
          <w:tab w:val="right" w:pos="2520"/>
          <w:tab w:val="left" w:pos="2880"/>
        </w:tabs>
        <w:spacing w:after="20"/>
        <w:rPr>
          <w:rFonts w:ascii="Helvetica" w:hAnsi="Helvetica"/>
          <w:color w:val="222A35" w:themeColor="text2" w:themeShade="80"/>
        </w:rPr>
      </w:pPr>
    </w:p>
    <w:p w14:paraId="7FF1CB5F" w14:textId="77777777" w:rsidR="00823A15" w:rsidRPr="009E3F41" w:rsidRDefault="00823A15" w:rsidP="00E7491E">
      <w:pPr>
        <w:tabs>
          <w:tab w:val="right" w:pos="2520"/>
          <w:tab w:val="left" w:pos="2880"/>
        </w:tabs>
        <w:spacing w:after="20"/>
        <w:rPr>
          <w:rFonts w:ascii="Helvetica" w:hAnsi="Helvetica"/>
          <w:color w:val="222A35" w:themeColor="text2" w:themeShade="80"/>
        </w:rPr>
      </w:pPr>
    </w:p>
    <w:p w14:paraId="7A140933" w14:textId="026C8CEE" w:rsidR="009E3F41" w:rsidRPr="009E3F41" w:rsidRDefault="00A77B3D" w:rsidP="009E3F41">
      <w:pPr>
        <w:tabs>
          <w:tab w:val="right" w:pos="2520"/>
          <w:tab w:val="left" w:pos="2880"/>
        </w:tabs>
        <w:spacing w:after="20"/>
        <w:rPr>
          <w:rFonts w:ascii="Helvetica" w:hAnsi="Helvetica"/>
          <w:color w:val="222A35" w:themeColor="text2" w:themeShade="80"/>
        </w:rPr>
      </w:pPr>
      <w:r w:rsidRPr="009E3F41">
        <w:rPr>
          <w:rFonts w:ascii="Helvetica" w:hAnsi="Helvetica"/>
          <w:b/>
          <w:color w:val="222A35" w:themeColor="text2" w:themeShade="80"/>
          <w:sz w:val="26"/>
        </w:rPr>
        <w:tab/>
      </w:r>
      <w:r w:rsidR="002622FE" w:rsidRPr="009E3F41">
        <w:rPr>
          <w:rFonts w:ascii="Helvetica" w:hAnsi="Helvetica"/>
          <w:b/>
          <w:color w:val="222A35" w:themeColor="text2" w:themeShade="80"/>
          <w:sz w:val="26"/>
        </w:rPr>
        <w:t xml:space="preserve">       </w:t>
      </w:r>
    </w:p>
    <w:p w14:paraId="6C79BE1B" w14:textId="77777777" w:rsidR="00A77B3D" w:rsidRPr="009E3F41" w:rsidRDefault="00930146" w:rsidP="00A77B3D">
      <w:pPr>
        <w:tabs>
          <w:tab w:val="right" w:pos="2520"/>
          <w:tab w:val="left" w:pos="2880"/>
        </w:tabs>
        <w:spacing w:after="20"/>
        <w:rPr>
          <w:rFonts w:ascii="Helvetica" w:hAnsi="Helvetica"/>
          <w:color w:val="222A35" w:themeColor="text2" w:themeShade="80"/>
        </w:rPr>
      </w:pPr>
      <w:r w:rsidRPr="009E3F41">
        <w:rPr>
          <w:rFonts w:ascii="Helvetica" w:hAnsi="Helvetica"/>
          <w:noProof/>
          <w:color w:val="222A35" w:themeColor="text2" w:themeShade="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7EFD7C" wp14:editId="43CF3246">
                <wp:simplePos x="0" y="0"/>
                <wp:positionH relativeFrom="column">
                  <wp:posOffset>-41910</wp:posOffset>
                </wp:positionH>
                <wp:positionV relativeFrom="page">
                  <wp:posOffset>7429500</wp:posOffset>
                </wp:positionV>
                <wp:extent cx="2315845" cy="17145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584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0E0D4" w14:textId="77777777" w:rsidR="00555AE4" w:rsidRPr="00D30C41" w:rsidRDefault="00555AE4" w:rsidP="00A77B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EFD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3pt;margin-top:585pt;width:182.3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" filled="f" stroked="f">
                <v:path arrowok="t"/>
                <v:textbox inset=",7.2pt,,7.2pt">
                  <w:txbxContent>
                    <w:p w14:paraId="3080E0D4" w14:textId="77777777" w:rsidR="00555AE4" w:rsidRPr="00D30C41" w:rsidRDefault="00555AE4" w:rsidP="00A77B3D"/>
                  </w:txbxContent>
                </v:textbox>
                <w10:wrap anchory="page"/>
              </v:shape>
            </w:pict>
          </mc:Fallback>
        </mc:AlternateContent>
      </w:r>
    </w:p>
    <w:sectPr w:rsidR="00A77B3D" w:rsidRPr="009E3F41" w:rsidSect="00930146">
      <w:pgSz w:w="12240" w:h="15840"/>
      <w:pgMar w:top="2880" w:right="1008" w:bottom="1440" w:left="216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9AF7B" w14:textId="77777777" w:rsidR="00266E42" w:rsidRDefault="00266E42">
      <w:r>
        <w:separator/>
      </w:r>
    </w:p>
  </w:endnote>
  <w:endnote w:type="continuationSeparator" w:id="0">
    <w:p w14:paraId="0D677137" w14:textId="77777777" w:rsidR="00266E42" w:rsidRDefault="0026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9EF5" w14:textId="77777777" w:rsidR="00930146" w:rsidRDefault="00930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9257" w14:textId="77777777" w:rsidR="00A77B3D" w:rsidRPr="00F728F4" w:rsidRDefault="00A77B3D" w:rsidP="00A77B3D">
    <w:pPr>
      <w:pStyle w:val="Footer"/>
      <w:jc w:val="center"/>
      <w:rPr>
        <w:sz w:val="18"/>
      </w:rPr>
    </w:pPr>
    <w:r w:rsidRPr="00F728F4">
      <w:rPr>
        <w:sz w:val="18"/>
      </w:rPr>
      <w:t xml:space="preserve">- </w:t>
    </w:r>
    <w:r w:rsidRPr="00F728F4">
      <w:rPr>
        <w:sz w:val="18"/>
      </w:rPr>
      <w:fldChar w:fldCharType="begin"/>
    </w:r>
    <w:r w:rsidRPr="00F728F4">
      <w:rPr>
        <w:sz w:val="18"/>
      </w:rPr>
      <w:instrText xml:space="preserve"> PAGE </w:instrText>
    </w:r>
    <w:r w:rsidRPr="00F728F4">
      <w:rPr>
        <w:sz w:val="18"/>
      </w:rPr>
      <w:fldChar w:fldCharType="separate"/>
    </w:r>
    <w:r w:rsidR="00FC4289">
      <w:rPr>
        <w:noProof/>
        <w:sz w:val="18"/>
      </w:rPr>
      <w:t>8</w:t>
    </w:r>
    <w:r w:rsidRPr="00F728F4">
      <w:rPr>
        <w:sz w:val="18"/>
      </w:rPr>
      <w:fldChar w:fldCharType="end"/>
    </w:r>
    <w:r w:rsidRPr="00F728F4">
      <w:rPr>
        <w:sz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9C0F" w14:textId="77777777" w:rsidR="00930146" w:rsidRDefault="00930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CB631" w14:textId="77777777" w:rsidR="00266E42" w:rsidRDefault="00266E42">
      <w:r>
        <w:separator/>
      </w:r>
    </w:p>
  </w:footnote>
  <w:footnote w:type="continuationSeparator" w:id="0">
    <w:p w14:paraId="478A94A1" w14:textId="77777777" w:rsidR="00266E42" w:rsidRDefault="0026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B3EF" w14:textId="77777777" w:rsidR="00930146" w:rsidRDefault="00930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9C831" w14:textId="60C48CB9" w:rsidR="00B6738C" w:rsidRDefault="00930146" w:rsidP="00930146">
    <w:pPr>
      <w:pStyle w:val="Header"/>
      <w:tabs>
        <w:tab w:val="left" w:pos="843"/>
      </w:tabs>
      <w:rPr>
        <w:rFonts w:ascii="Helvetica" w:hAnsi="Helvetica"/>
        <w:noProof/>
        <w:color w:val="00A3C9"/>
        <w:sz w:val="44"/>
      </w:rPr>
    </w:pPr>
    <w:r>
      <w:rPr>
        <w:rFonts w:ascii="Helvetica" w:hAnsi="Helvetica"/>
        <w:noProof/>
        <w:color w:val="00A3C9"/>
        <w:sz w:val="44"/>
      </w:rPr>
      <w:tab/>
    </w:r>
    <w:r>
      <w:rPr>
        <w:rFonts w:ascii="Helvetica" w:hAnsi="Helvetica"/>
        <w:noProof/>
        <w:color w:val="00A3C9"/>
        <w:sz w:val="44"/>
      </w:rPr>
      <w:drawing>
        <wp:anchor distT="0" distB="0" distL="114300" distR="114300" simplePos="0" relativeHeight="251658240" behindDoc="1" locked="0" layoutInCell="1" allowOverlap="1" wp14:anchorId="6F577FAD" wp14:editId="00F8F26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 Training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01D691" w14:textId="77777777" w:rsidR="00B6738C" w:rsidRDefault="00B6738C" w:rsidP="00A77B3D">
    <w:pPr>
      <w:pStyle w:val="Header"/>
      <w:jc w:val="right"/>
      <w:rPr>
        <w:rFonts w:ascii="Helvetica" w:hAnsi="Helvetica"/>
        <w:noProof/>
        <w:color w:val="00A3C9"/>
        <w:sz w:val="44"/>
      </w:rPr>
    </w:pPr>
  </w:p>
  <w:p w14:paraId="34915F8E" w14:textId="77777777" w:rsidR="00B6738C" w:rsidRDefault="00B6738C" w:rsidP="00A77B3D">
    <w:pPr>
      <w:pStyle w:val="Header"/>
      <w:jc w:val="right"/>
      <w:rPr>
        <w:rFonts w:ascii="Helvetica" w:hAnsi="Helvetica"/>
        <w:noProof/>
        <w:color w:val="00A3C9"/>
        <w:sz w:val="44"/>
      </w:rPr>
    </w:pPr>
  </w:p>
  <w:p w14:paraId="480B8D32" w14:textId="77777777" w:rsidR="00A77B3D" w:rsidRPr="00930146" w:rsidRDefault="00A77B3D" w:rsidP="00920732">
    <w:pPr>
      <w:pStyle w:val="Header"/>
      <w:rPr>
        <w:rFonts w:ascii="Helvetica" w:hAnsi="Helvetica"/>
        <w:color w:val="1F3864" w:themeColor="accent1" w:themeShade="80"/>
        <w:sz w:val="44"/>
      </w:rPr>
    </w:pPr>
    <w:r w:rsidRPr="00930146">
      <w:rPr>
        <w:rFonts w:ascii="Helvetica" w:hAnsi="Helvetica"/>
        <w:noProof/>
        <w:color w:val="1F3864" w:themeColor="accent1" w:themeShade="80"/>
        <w:sz w:val="44"/>
      </w:rPr>
      <w:t>SYLLABUS FOR LIVE</w:t>
    </w:r>
    <w:r w:rsidR="00B6738C" w:rsidRPr="00930146">
      <w:rPr>
        <w:rFonts w:ascii="Helvetica" w:hAnsi="Helvetica"/>
        <w:noProof/>
        <w:color w:val="1F3864" w:themeColor="accent1" w:themeShade="80"/>
        <w:sz w:val="44"/>
      </w:rPr>
      <w:t xml:space="preserve"> &amp; VIRTUAL</w:t>
    </w:r>
    <w:r w:rsidRPr="00930146">
      <w:rPr>
        <w:rFonts w:ascii="Helvetica" w:hAnsi="Helvetica"/>
        <w:noProof/>
        <w:color w:val="1F3864" w:themeColor="accent1" w:themeShade="80"/>
        <w:sz w:val="44"/>
      </w:rPr>
      <w:t xml:space="preserve"> TRAINING</w:t>
    </w:r>
  </w:p>
  <w:p w14:paraId="7E34A35B" w14:textId="77777777" w:rsidR="00360B4F" w:rsidRDefault="00360B4F" w:rsidP="00A77B3D">
    <w:pPr>
      <w:pStyle w:val="Header"/>
      <w:jc w:val="right"/>
    </w:pPr>
  </w:p>
  <w:p w14:paraId="446BE55A" w14:textId="77777777" w:rsidR="00BC0C51" w:rsidRDefault="00BC0C51" w:rsidP="00A77B3D">
    <w:pPr>
      <w:pStyle w:val="Header"/>
      <w:jc w:val="right"/>
    </w:pPr>
  </w:p>
  <w:p w14:paraId="7A4A7AF1" w14:textId="77777777" w:rsidR="00A77B3D" w:rsidRPr="00450A06" w:rsidRDefault="00A77B3D" w:rsidP="00A77B3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094A" w14:textId="77777777" w:rsidR="00930146" w:rsidRDefault="00930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3264"/>
    <w:multiLevelType w:val="hybridMultilevel"/>
    <w:tmpl w:val="C978A8DC"/>
    <w:lvl w:ilvl="0" w:tplc="7048F7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6F3621D"/>
    <w:multiLevelType w:val="hybridMultilevel"/>
    <w:tmpl w:val="9984D670"/>
    <w:lvl w:ilvl="0" w:tplc="3118F3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E33915"/>
    <w:multiLevelType w:val="hybridMultilevel"/>
    <w:tmpl w:val="568ED5FC"/>
    <w:lvl w:ilvl="0" w:tplc="04090001">
      <w:start w:val="1"/>
      <w:numFmt w:val="bullet"/>
      <w:lvlText w:val=""/>
      <w:lvlJc w:val="left"/>
      <w:pPr>
        <w:tabs>
          <w:tab w:val="num" w:pos="8467"/>
        </w:tabs>
        <w:ind w:left="8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7"/>
        </w:tabs>
        <w:ind w:left="918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907"/>
        </w:tabs>
        <w:ind w:left="9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627"/>
        </w:tabs>
        <w:ind w:left="10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347"/>
        </w:tabs>
        <w:ind w:left="1134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067"/>
        </w:tabs>
        <w:ind w:left="12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787"/>
        </w:tabs>
        <w:ind w:left="12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507"/>
        </w:tabs>
        <w:ind w:left="1350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227"/>
        </w:tabs>
        <w:ind w:left="14227" w:hanging="360"/>
      </w:pPr>
      <w:rPr>
        <w:rFonts w:ascii="Wingdings" w:hAnsi="Wingdings" w:hint="default"/>
      </w:rPr>
    </w:lvl>
  </w:abstractNum>
  <w:abstractNum w:abstractNumId="3" w15:restartNumberingAfterBreak="0">
    <w:nsid w:val="3BDF177E"/>
    <w:multiLevelType w:val="hybridMultilevel"/>
    <w:tmpl w:val="EFDECA0E"/>
    <w:lvl w:ilvl="0" w:tplc="C554C454">
      <w:start w:val="1"/>
      <w:numFmt w:val="bullet"/>
      <w:pStyle w:val="BulletsSpeci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AB4079"/>
    <w:multiLevelType w:val="hybridMultilevel"/>
    <w:tmpl w:val="47DAF2A6"/>
    <w:lvl w:ilvl="0" w:tplc="B6428E24">
      <w:start w:val="1"/>
      <w:numFmt w:val="decimal"/>
      <w:pStyle w:val="NumberSpecial1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DF5649C"/>
    <w:multiLevelType w:val="hybridMultilevel"/>
    <w:tmpl w:val="F4AE4446"/>
    <w:lvl w:ilvl="0" w:tplc="A844D3E8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B82563"/>
    <w:multiLevelType w:val="hybridMultilevel"/>
    <w:tmpl w:val="92B80D3E"/>
    <w:lvl w:ilvl="0" w:tplc="C4CAFD8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0A"/>
    <w:rsid w:val="00005182"/>
    <w:rsid w:val="00064D97"/>
    <w:rsid w:val="000A23D6"/>
    <w:rsid w:val="000A3667"/>
    <w:rsid w:val="00112725"/>
    <w:rsid w:val="001251B5"/>
    <w:rsid w:val="00165656"/>
    <w:rsid w:val="00173E3C"/>
    <w:rsid w:val="001830D6"/>
    <w:rsid w:val="00197DAE"/>
    <w:rsid w:val="001C1125"/>
    <w:rsid w:val="001C5D40"/>
    <w:rsid w:val="001D4A0A"/>
    <w:rsid w:val="001E6595"/>
    <w:rsid w:val="002429D5"/>
    <w:rsid w:val="002553DE"/>
    <w:rsid w:val="00262229"/>
    <w:rsid w:val="002622FE"/>
    <w:rsid w:val="00266E42"/>
    <w:rsid w:val="002A74EE"/>
    <w:rsid w:val="002C582E"/>
    <w:rsid w:val="002D21CD"/>
    <w:rsid w:val="002F19EA"/>
    <w:rsid w:val="003262BC"/>
    <w:rsid w:val="00332925"/>
    <w:rsid w:val="0035425C"/>
    <w:rsid w:val="0036051A"/>
    <w:rsid w:val="00360B4F"/>
    <w:rsid w:val="00373DF3"/>
    <w:rsid w:val="003C56D6"/>
    <w:rsid w:val="003E5875"/>
    <w:rsid w:val="003E7B9C"/>
    <w:rsid w:val="00400CA6"/>
    <w:rsid w:val="00427625"/>
    <w:rsid w:val="00431DED"/>
    <w:rsid w:val="00462939"/>
    <w:rsid w:val="00471EE1"/>
    <w:rsid w:val="00474B10"/>
    <w:rsid w:val="004B4454"/>
    <w:rsid w:val="004E57FB"/>
    <w:rsid w:val="004F6A35"/>
    <w:rsid w:val="00501ADA"/>
    <w:rsid w:val="00552AAD"/>
    <w:rsid w:val="00555AE4"/>
    <w:rsid w:val="00576361"/>
    <w:rsid w:val="00590A9C"/>
    <w:rsid w:val="005B00B7"/>
    <w:rsid w:val="005B622C"/>
    <w:rsid w:val="00605EE5"/>
    <w:rsid w:val="00681E0A"/>
    <w:rsid w:val="006D2759"/>
    <w:rsid w:val="00726F22"/>
    <w:rsid w:val="0076516D"/>
    <w:rsid w:val="007C07CB"/>
    <w:rsid w:val="00823A15"/>
    <w:rsid w:val="00833E68"/>
    <w:rsid w:val="00845917"/>
    <w:rsid w:val="00873E19"/>
    <w:rsid w:val="00913A09"/>
    <w:rsid w:val="00920732"/>
    <w:rsid w:val="00930146"/>
    <w:rsid w:val="00972798"/>
    <w:rsid w:val="00983094"/>
    <w:rsid w:val="00984965"/>
    <w:rsid w:val="009E3F41"/>
    <w:rsid w:val="009E540C"/>
    <w:rsid w:val="009E6F64"/>
    <w:rsid w:val="00A340ED"/>
    <w:rsid w:val="00A70414"/>
    <w:rsid w:val="00A77B3D"/>
    <w:rsid w:val="00A96352"/>
    <w:rsid w:val="00AA796F"/>
    <w:rsid w:val="00AC2994"/>
    <w:rsid w:val="00AE346E"/>
    <w:rsid w:val="00B0141D"/>
    <w:rsid w:val="00B11977"/>
    <w:rsid w:val="00B4070C"/>
    <w:rsid w:val="00B47057"/>
    <w:rsid w:val="00B6738C"/>
    <w:rsid w:val="00B700CF"/>
    <w:rsid w:val="00B737C1"/>
    <w:rsid w:val="00B90631"/>
    <w:rsid w:val="00BC0C51"/>
    <w:rsid w:val="00BF294A"/>
    <w:rsid w:val="00C245B8"/>
    <w:rsid w:val="00C33265"/>
    <w:rsid w:val="00C53BCA"/>
    <w:rsid w:val="00C843EC"/>
    <w:rsid w:val="00CF0E8C"/>
    <w:rsid w:val="00D05100"/>
    <w:rsid w:val="00D14F9B"/>
    <w:rsid w:val="00D30C41"/>
    <w:rsid w:val="00D344A7"/>
    <w:rsid w:val="00D42545"/>
    <w:rsid w:val="00D55214"/>
    <w:rsid w:val="00D654ED"/>
    <w:rsid w:val="00D80A5A"/>
    <w:rsid w:val="00D86EF9"/>
    <w:rsid w:val="00DA0450"/>
    <w:rsid w:val="00E37260"/>
    <w:rsid w:val="00E533A4"/>
    <w:rsid w:val="00E54016"/>
    <w:rsid w:val="00E558A2"/>
    <w:rsid w:val="00E7491E"/>
    <w:rsid w:val="00E77D80"/>
    <w:rsid w:val="00EA3FB5"/>
    <w:rsid w:val="00EC5FE9"/>
    <w:rsid w:val="00F12FBD"/>
    <w:rsid w:val="00F962E2"/>
    <w:rsid w:val="00FA3D32"/>
    <w:rsid w:val="00FC4289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55E19"/>
  <w15:chartTrackingRefBased/>
  <w15:docId w15:val="{93D02B44-9711-1947-90B4-020A1B85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5D0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62F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544F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4">
    <w:name w:val="heading 4"/>
    <w:basedOn w:val="Normal"/>
    <w:next w:val="Normal"/>
    <w:qFormat/>
    <w:rsid w:val="00012877"/>
    <w:pPr>
      <w:keepNext/>
      <w:tabs>
        <w:tab w:val="left" w:pos="1440"/>
      </w:tabs>
      <w:spacing w:before="120" w:after="120"/>
      <w:ind w:left="1440"/>
      <w:outlineLvl w:val="3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Special">
    <w:name w:val="Bullets Special"/>
    <w:basedOn w:val="Normal"/>
    <w:rsid w:val="00442601"/>
    <w:pPr>
      <w:numPr>
        <w:numId w:val="1"/>
      </w:numPr>
      <w:tabs>
        <w:tab w:val="left" w:pos="720"/>
      </w:tabs>
      <w:spacing w:before="120" w:after="120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umberSpecial1">
    <w:name w:val="Number Special 1"/>
    <w:basedOn w:val="Normal"/>
    <w:rsid w:val="0092101D"/>
    <w:pPr>
      <w:numPr>
        <w:numId w:val="5"/>
      </w:numPr>
      <w:tabs>
        <w:tab w:val="left" w:pos="720"/>
        <w:tab w:val="left" w:pos="1080"/>
      </w:tabs>
      <w:spacing w:before="120" w:after="120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eading2Special">
    <w:name w:val="Heading 2 Special"/>
    <w:basedOn w:val="Heading2"/>
    <w:autoRedefine/>
    <w:rsid w:val="005027F7"/>
    <w:pPr>
      <w:spacing w:after="240"/>
      <w:ind w:left="1080"/>
      <w:jc w:val="center"/>
      <w:outlineLvl w:val="9"/>
    </w:pPr>
    <w:rPr>
      <w:rFonts w:cs="Times New Roman"/>
      <w:bCs w:val="0"/>
      <w:iCs w:val="0"/>
      <w:sz w:val="28"/>
      <w:szCs w:val="20"/>
    </w:rPr>
  </w:style>
  <w:style w:type="paragraph" w:customStyle="1" w:styleId="Heading1Special">
    <w:name w:val="Heading 1 Special"/>
    <w:basedOn w:val="Heading1"/>
    <w:autoRedefine/>
    <w:rsid w:val="00E62F78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cs="Times New Roman"/>
      <w:caps/>
      <w:kern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rsid w:val="007D4B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BE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9-12, 2004</vt:lpstr>
    </vt:vector>
  </TitlesOfParts>
  <Company>Companion Connection Senior Care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9-12, 2004</dc:title>
  <dc:subject/>
  <dc:creator>Oliver Harlow</dc:creator>
  <cp:keywords/>
  <cp:lastModifiedBy>maria mattera</cp:lastModifiedBy>
  <cp:revision>3</cp:revision>
  <cp:lastPrinted>2015-04-20T18:37:00Z</cp:lastPrinted>
  <dcterms:created xsi:type="dcterms:W3CDTF">2019-10-07T22:52:00Z</dcterms:created>
  <dcterms:modified xsi:type="dcterms:W3CDTF">2019-10-07T23:12:00Z</dcterms:modified>
</cp:coreProperties>
</file>